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DC" w:rsidRDefault="00FE71A4" w:rsidP="001938E8">
      <w:pPr>
        <w:jc w:val="right"/>
      </w:pPr>
      <w:r>
        <w:t xml:space="preserve"> </w:t>
      </w:r>
      <w:r w:rsidR="00CC6A03">
        <w:t xml:space="preserve"> </w:t>
      </w:r>
      <w:r w:rsidR="00357977">
        <w:t xml:space="preserve"> </w:t>
      </w:r>
      <w:r w:rsidR="00E833DC">
        <w:tab/>
      </w:r>
      <w:r w:rsidR="00E833DC">
        <w:tab/>
      </w:r>
      <w:r w:rsidR="00E833DC">
        <w:tab/>
      </w:r>
      <w:r w:rsidR="00E833DC">
        <w:tab/>
      </w:r>
      <w:r w:rsidR="00E833DC">
        <w:tab/>
      </w:r>
      <w:r w:rsidR="00E833DC">
        <w:tab/>
      </w:r>
      <w:r w:rsidR="00E833DC">
        <w:tab/>
        <w:t>УТВЕРЖДЕНО</w:t>
      </w:r>
    </w:p>
    <w:p w:rsidR="00E833DC" w:rsidRDefault="00E833DC" w:rsidP="001938E8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решением педагогического совета</w:t>
      </w:r>
    </w:p>
    <w:p w:rsidR="00E833DC" w:rsidRDefault="00A61D18" w:rsidP="001938E8">
      <w:pPr>
        <w:jc w:val="right"/>
      </w:pPr>
      <w:r>
        <w:tab/>
      </w:r>
      <w:r>
        <w:tab/>
      </w:r>
      <w:r>
        <w:tab/>
      </w:r>
      <w:r>
        <w:tab/>
      </w:r>
      <w:r>
        <w:tab/>
        <w:t>протокол № 1 от 30.08.2018</w:t>
      </w:r>
      <w:r w:rsidR="00E833DC">
        <w:t>г</w:t>
      </w:r>
    </w:p>
    <w:p w:rsidR="00E833DC" w:rsidRDefault="00E833DC" w:rsidP="001938E8">
      <w:pPr>
        <w:jc w:val="right"/>
      </w:pPr>
      <w:r>
        <w:tab/>
      </w:r>
      <w:r>
        <w:tab/>
      </w:r>
      <w:r>
        <w:tab/>
        <w:t>Директор МБОУ СОШ №12</w:t>
      </w:r>
    </w:p>
    <w:p w:rsidR="00E833DC" w:rsidRPr="00DE62C1" w:rsidRDefault="005854DE" w:rsidP="00DE62C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_______________ </w:t>
      </w:r>
      <w:proofErr w:type="spellStart"/>
      <w:r>
        <w:t>В.А.Носко</w:t>
      </w:r>
      <w:proofErr w:type="spellEnd"/>
    </w:p>
    <w:p w:rsidR="00E833DC" w:rsidRDefault="00E833DC" w:rsidP="00BF18B6">
      <w:pPr>
        <w:jc w:val="center"/>
        <w:rPr>
          <w:b/>
          <w:bCs/>
          <w:caps/>
          <w:sz w:val="28"/>
          <w:szCs w:val="28"/>
        </w:rPr>
      </w:pPr>
    </w:p>
    <w:p w:rsidR="00B61433" w:rsidRDefault="00D17F76" w:rsidP="00E833DC">
      <w:pPr>
        <w:jc w:val="center"/>
        <w:rPr>
          <w:b/>
          <w:bCs/>
          <w:caps/>
          <w:sz w:val="28"/>
          <w:szCs w:val="28"/>
        </w:rPr>
      </w:pPr>
      <w:proofErr w:type="gramStart"/>
      <w:r w:rsidRPr="00C5165D">
        <w:rPr>
          <w:b/>
          <w:bCs/>
          <w:caps/>
          <w:sz w:val="28"/>
          <w:szCs w:val="28"/>
        </w:rPr>
        <w:t>Учебный  план</w:t>
      </w:r>
      <w:proofErr w:type="gramEnd"/>
    </w:p>
    <w:p w:rsidR="00286560" w:rsidRPr="00DE62C1" w:rsidRDefault="00286560" w:rsidP="00E833DC">
      <w:pPr>
        <w:jc w:val="center"/>
        <w:rPr>
          <w:b/>
          <w:bCs/>
          <w:caps/>
          <w:sz w:val="22"/>
          <w:szCs w:val="22"/>
          <w:u w:val="single"/>
        </w:rPr>
      </w:pPr>
      <w:r w:rsidRPr="00DE62C1">
        <w:rPr>
          <w:b/>
          <w:bCs/>
          <w:caps/>
          <w:sz w:val="22"/>
          <w:szCs w:val="22"/>
          <w:u w:val="single"/>
        </w:rPr>
        <w:t>среднего общего образования</w:t>
      </w:r>
    </w:p>
    <w:p w:rsidR="005D5931" w:rsidRPr="00286560" w:rsidRDefault="005D5931" w:rsidP="00E833DC">
      <w:pPr>
        <w:jc w:val="center"/>
        <w:rPr>
          <w:b/>
          <w:bCs/>
          <w:caps/>
          <w:sz w:val="22"/>
          <w:szCs w:val="22"/>
        </w:rPr>
      </w:pPr>
    </w:p>
    <w:p w:rsidR="008E3D3C" w:rsidRPr="000F6166" w:rsidRDefault="00D4008C" w:rsidP="00E833DC">
      <w:pPr>
        <w:ind w:firstLine="709"/>
        <w:jc w:val="center"/>
        <w:rPr>
          <w:bCs/>
          <w:sz w:val="28"/>
          <w:szCs w:val="28"/>
        </w:rPr>
      </w:pPr>
      <w:r w:rsidRPr="000F6166">
        <w:rPr>
          <w:bCs/>
          <w:sz w:val="28"/>
          <w:szCs w:val="28"/>
        </w:rPr>
        <w:t>м</w:t>
      </w:r>
      <w:r w:rsidR="00AC4D37" w:rsidRPr="000F6166">
        <w:rPr>
          <w:bCs/>
          <w:sz w:val="28"/>
          <w:szCs w:val="28"/>
        </w:rPr>
        <w:t>униципального</w:t>
      </w:r>
      <w:r w:rsidRPr="000F6166">
        <w:rPr>
          <w:bCs/>
          <w:sz w:val="28"/>
          <w:szCs w:val="28"/>
        </w:rPr>
        <w:t xml:space="preserve"> бюджетного</w:t>
      </w:r>
      <w:r w:rsidR="00AC4D37" w:rsidRPr="000F6166">
        <w:rPr>
          <w:bCs/>
          <w:sz w:val="28"/>
          <w:szCs w:val="28"/>
        </w:rPr>
        <w:t xml:space="preserve"> общеобразов</w:t>
      </w:r>
      <w:r w:rsidRPr="000F6166">
        <w:rPr>
          <w:bCs/>
          <w:sz w:val="28"/>
          <w:szCs w:val="28"/>
        </w:rPr>
        <w:t xml:space="preserve">ательного учреждения </w:t>
      </w:r>
      <w:r w:rsidR="000F6166" w:rsidRPr="000F6166">
        <w:rPr>
          <w:bCs/>
          <w:sz w:val="28"/>
          <w:szCs w:val="28"/>
        </w:rPr>
        <w:t xml:space="preserve">средней общеобразовательной школы №12 ст. Новомышастовской Красноармейского района </w:t>
      </w:r>
      <w:r w:rsidR="003E7020" w:rsidRPr="000F6166">
        <w:rPr>
          <w:bCs/>
          <w:sz w:val="28"/>
          <w:szCs w:val="28"/>
        </w:rPr>
        <w:t>Краснодарского края</w:t>
      </w:r>
    </w:p>
    <w:p w:rsidR="003A2D1D" w:rsidRPr="000F6166" w:rsidRDefault="000F6166" w:rsidP="000E6886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A61D18">
        <w:rPr>
          <w:bCs/>
          <w:sz w:val="28"/>
          <w:szCs w:val="28"/>
        </w:rPr>
        <w:t>2018 – 2019</w:t>
      </w:r>
      <w:r w:rsidR="00C54070">
        <w:rPr>
          <w:bCs/>
          <w:sz w:val="28"/>
          <w:szCs w:val="28"/>
        </w:rPr>
        <w:t xml:space="preserve"> </w:t>
      </w:r>
      <w:proofErr w:type="gramStart"/>
      <w:r w:rsidR="003A2D1D" w:rsidRPr="000F6166">
        <w:rPr>
          <w:bCs/>
          <w:sz w:val="28"/>
          <w:szCs w:val="28"/>
        </w:rPr>
        <w:t>учебный  год</w:t>
      </w:r>
      <w:proofErr w:type="gramEnd"/>
    </w:p>
    <w:p w:rsidR="003A2D1D" w:rsidRPr="00C5165D" w:rsidRDefault="003A2D1D" w:rsidP="000E688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B3179" w:rsidRDefault="003A2D1D" w:rsidP="00DE62C1">
      <w:pPr>
        <w:ind w:firstLine="709"/>
        <w:jc w:val="center"/>
        <w:rPr>
          <w:b/>
          <w:sz w:val="28"/>
          <w:szCs w:val="28"/>
        </w:rPr>
      </w:pPr>
      <w:r w:rsidRPr="000F6166">
        <w:rPr>
          <w:b/>
          <w:sz w:val="28"/>
          <w:szCs w:val="28"/>
        </w:rPr>
        <w:t>ПОЯСНИТЕЛЬНАЯ ЗАПИСКА</w:t>
      </w:r>
    </w:p>
    <w:p w:rsidR="005D5931" w:rsidRDefault="005D5931" w:rsidP="009B53D8">
      <w:pPr>
        <w:jc w:val="center"/>
        <w:rPr>
          <w:rStyle w:val="Zag11"/>
          <w:rFonts w:eastAsia="@Arial Unicode MS"/>
          <w:b/>
          <w:sz w:val="28"/>
          <w:szCs w:val="28"/>
        </w:rPr>
      </w:pPr>
    </w:p>
    <w:p w:rsidR="009B53D8" w:rsidRDefault="009B53D8" w:rsidP="009B53D8">
      <w:pPr>
        <w:jc w:val="center"/>
        <w:rPr>
          <w:rStyle w:val="Zag11"/>
          <w:rFonts w:eastAsia="@Arial Unicode MS"/>
          <w:b/>
          <w:sz w:val="28"/>
          <w:szCs w:val="28"/>
        </w:rPr>
      </w:pPr>
      <w:r w:rsidRPr="008B3179">
        <w:rPr>
          <w:rStyle w:val="Zag11"/>
          <w:rFonts w:eastAsia="@Arial Unicode MS"/>
          <w:b/>
          <w:sz w:val="28"/>
          <w:szCs w:val="28"/>
        </w:rPr>
        <w:t>Цели и задачи образовательной организации</w:t>
      </w:r>
    </w:p>
    <w:p w:rsidR="008B3179" w:rsidRPr="008B3179" w:rsidRDefault="008B3179" w:rsidP="009B53D8">
      <w:pPr>
        <w:jc w:val="center"/>
        <w:rPr>
          <w:rStyle w:val="Zag11"/>
          <w:sz w:val="28"/>
          <w:szCs w:val="28"/>
        </w:rPr>
      </w:pPr>
    </w:p>
    <w:p w:rsidR="00E833DC" w:rsidRPr="00C13E22" w:rsidRDefault="00E833DC" w:rsidP="00E833DC">
      <w:pPr>
        <w:rPr>
          <w:b/>
          <w:sz w:val="28"/>
          <w:szCs w:val="28"/>
        </w:rPr>
      </w:pPr>
      <w:r w:rsidRPr="00C13E22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цели деятельности МБОУ СОШ № 12</w:t>
      </w:r>
      <w:r w:rsidRPr="00C13E22">
        <w:rPr>
          <w:b/>
          <w:sz w:val="28"/>
          <w:szCs w:val="28"/>
        </w:rPr>
        <w:t>:</w:t>
      </w:r>
    </w:p>
    <w:p w:rsidR="00E833DC" w:rsidRDefault="00E833DC" w:rsidP="00E833DC">
      <w:pPr>
        <w:jc w:val="both"/>
        <w:rPr>
          <w:sz w:val="28"/>
          <w:szCs w:val="28"/>
        </w:rPr>
      </w:pPr>
      <w:r w:rsidRPr="00355D0F">
        <w:rPr>
          <w:sz w:val="28"/>
          <w:szCs w:val="28"/>
        </w:rPr>
        <w:t xml:space="preserve">-Реализация </w:t>
      </w:r>
      <w:proofErr w:type="gramStart"/>
      <w:r w:rsidRPr="00355D0F">
        <w:rPr>
          <w:sz w:val="28"/>
          <w:szCs w:val="28"/>
        </w:rPr>
        <w:t xml:space="preserve">гарантированного </w:t>
      </w:r>
      <w:r>
        <w:rPr>
          <w:sz w:val="28"/>
          <w:szCs w:val="28"/>
        </w:rPr>
        <w:t xml:space="preserve"> гражданам</w:t>
      </w:r>
      <w:proofErr w:type="gramEnd"/>
      <w:r>
        <w:rPr>
          <w:sz w:val="28"/>
          <w:szCs w:val="28"/>
        </w:rPr>
        <w:t xml:space="preserve"> Российской Федерации права на получение общедоступного, бесплатного и качественного начального общего, основного общего и среднего общего образования.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общей культуры личности обучающихся на основе усвоения обязательного минимума содержания образовательных программ начального общего, основного общего, среднего общего образования и дополнительных образовательных программ.</w:t>
      </w:r>
    </w:p>
    <w:p w:rsidR="00E833DC" w:rsidRPr="00C13E22" w:rsidRDefault="00E833DC" w:rsidP="00E833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задачами МБОУ СОШ № 12</w:t>
      </w:r>
      <w:r w:rsidRPr="00C13E22">
        <w:rPr>
          <w:b/>
          <w:sz w:val="28"/>
          <w:szCs w:val="28"/>
        </w:rPr>
        <w:t xml:space="preserve"> являются: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требований федеральных государственных образовательных стандартов к условиям реализации и к результатам освоения основных образовательных программ</w:t>
      </w:r>
      <w:r w:rsidRPr="00761F0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 образования, основного общего образования, среднего общего образования.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-Достижение обучающимися прочных базовых знаний по предметам учебного плана и соответствующего образовательного уровня на основе усвоения обязательного минимума содержания образовательных программ на ступенях начального общего, основного общего и среднего общего образования.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преемственности начального общего, основного общего, среднего общего образования.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Разностороннего развития личности обучающихся, выявление их способностей, в том числе одарённых детей, получения ими дополнительного образования через реализацию программ внеурочной деятельности, программ дополнительного образования.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здорового образа жизни и реализация программы формирования культуры здорового и безопасного образа жизни , программы воспитания и социализации обучающихся через учебные предметы и внеурочную деятельность, обеспечение охраны и укрепления здоровья </w:t>
      </w:r>
      <w:r>
        <w:rPr>
          <w:sz w:val="28"/>
          <w:szCs w:val="28"/>
        </w:rPr>
        <w:lastRenderedPageBreak/>
        <w:t>обучающихся, организация отдыха ,оздоровления и занятости детей в каникулярное время.</w:t>
      </w:r>
    </w:p>
    <w:p w:rsidR="00E833DC" w:rsidRDefault="00E833DC" w:rsidP="00E833DC">
      <w:pPr>
        <w:jc w:val="both"/>
        <w:rPr>
          <w:sz w:val="28"/>
          <w:szCs w:val="28"/>
        </w:rPr>
      </w:pPr>
    </w:p>
    <w:p w:rsidR="00E833DC" w:rsidRPr="00286560" w:rsidRDefault="00E833DC" w:rsidP="00286560">
      <w:pPr>
        <w:jc w:val="both"/>
        <w:rPr>
          <w:b/>
          <w:sz w:val="28"/>
          <w:szCs w:val="28"/>
        </w:rPr>
      </w:pPr>
      <w:r w:rsidRPr="00BD0260">
        <w:rPr>
          <w:b/>
          <w:sz w:val="28"/>
          <w:szCs w:val="28"/>
        </w:rPr>
        <w:t>Ожидаемые результаты</w:t>
      </w:r>
    </w:p>
    <w:p w:rsidR="00E833DC" w:rsidRDefault="00E833DC" w:rsidP="00E833DC">
      <w:pPr>
        <w:jc w:val="both"/>
        <w:rPr>
          <w:b/>
          <w:sz w:val="28"/>
          <w:szCs w:val="28"/>
        </w:rPr>
      </w:pPr>
      <w:r>
        <w:t xml:space="preserve">   </w:t>
      </w:r>
      <w:r w:rsidRPr="00BE3E47">
        <w:rPr>
          <w:b/>
          <w:sz w:val="28"/>
          <w:szCs w:val="28"/>
        </w:rPr>
        <w:t>Среднее общее образование</w:t>
      </w:r>
      <w:r>
        <w:rPr>
          <w:b/>
          <w:sz w:val="28"/>
          <w:szCs w:val="28"/>
        </w:rPr>
        <w:t xml:space="preserve"> </w:t>
      </w:r>
      <w:r w:rsidRPr="00BE3E47">
        <w:rPr>
          <w:b/>
          <w:sz w:val="28"/>
          <w:szCs w:val="28"/>
        </w:rPr>
        <w:t>( 10-11 класс )</w:t>
      </w:r>
    </w:p>
    <w:p w:rsidR="00E833DC" w:rsidRDefault="00E833DC" w:rsidP="00E833DC">
      <w:pPr>
        <w:jc w:val="both"/>
        <w:rPr>
          <w:sz w:val="28"/>
          <w:szCs w:val="28"/>
        </w:rPr>
      </w:pPr>
      <w:r w:rsidRPr="00BE3E47">
        <w:rPr>
          <w:sz w:val="28"/>
          <w:szCs w:val="28"/>
        </w:rPr>
        <w:t>Достижение уровня общекультурной</w:t>
      </w:r>
      <w:r>
        <w:rPr>
          <w:sz w:val="28"/>
          <w:szCs w:val="28"/>
        </w:rPr>
        <w:t>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C54070" w:rsidRDefault="00C54070" w:rsidP="00E833DC">
      <w:pPr>
        <w:jc w:val="both"/>
        <w:rPr>
          <w:sz w:val="28"/>
          <w:szCs w:val="28"/>
        </w:rPr>
      </w:pPr>
    </w:p>
    <w:p w:rsidR="00E833DC" w:rsidRDefault="00E833DC" w:rsidP="00E833DC">
      <w:pPr>
        <w:jc w:val="both"/>
        <w:rPr>
          <w:b/>
          <w:sz w:val="28"/>
          <w:szCs w:val="28"/>
        </w:rPr>
      </w:pPr>
      <w:r w:rsidRPr="0068575D">
        <w:rPr>
          <w:b/>
          <w:sz w:val="28"/>
          <w:szCs w:val="28"/>
        </w:rPr>
        <w:t>Особенность и специфика образовательного учреждения</w:t>
      </w:r>
    </w:p>
    <w:p w:rsidR="00E833DC" w:rsidRDefault="00E833DC" w:rsidP="00E833DC">
      <w:pPr>
        <w:jc w:val="both"/>
        <w:rPr>
          <w:b/>
          <w:sz w:val="28"/>
          <w:szCs w:val="28"/>
        </w:rPr>
      </w:pP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Тип бюджетного учреждения- общеобразовательное учреждение.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Вид- средняя общеобразовательная школа.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деятельности МБОУ СОШ № 12: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основных общеобразовательных программ</w:t>
      </w:r>
      <w:r w:rsidR="00A11820">
        <w:rPr>
          <w:sz w:val="28"/>
          <w:szCs w:val="28"/>
        </w:rPr>
        <w:t xml:space="preserve"> для </w:t>
      </w:r>
      <w:r>
        <w:rPr>
          <w:sz w:val="28"/>
          <w:szCs w:val="28"/>
        </w:rPr>
        <w:t>среднего общего образования</w:t>
      </w:r>
      <w:r w:rsidR="00A11820">
        <w:rPr>
          <w:sz w:val="28"/>
          <w:szCs w:val="28"/>
        </w:rPr>
        <w:t xml:space="preserve"> по ФКГОС-2004 (БУП)</w:t>
      </w:r>
      <w:r>
        <w:rPr>
          <w:sz w:val="28"/>
          <w:szCs w:val="28"/>
        </w:rPr>
        <w:t>;</w:t>
      </w:r>
    </w:p>
    <w:p w:rsidR="00E833DC" w:rsidRDefault="00E833DC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0F18">
        <w:rPr>
          <w:sz w:val="28"/>
          <w:szCs w:val="28"/>
        </w:rPr>
        <w:t xml:space="preserve"> </w:t>
      </w:r>
      <w:r w:rsidRPr="00B01CBE">
        <w:rPr>
          <w:sz w:val="28"/>
          <w:szCs w:val="28"/>
        </w:rPr>
        <w:t>Реализация дополнительных образовательных программ, включающих в себя рабочие программы учебных курсов, предметов, дисциплин (модулей)</w:t>
      </w:r>
      <w:r w:rsidR="00A11820">
        <w:rPr>
          <w:sz w:val="28"/>
          <w:szCs w:val="28"/>
        </w:rPr>
        <w:t xml:space="preserve"> в рамках</w:t>
      </w:r>
      <w:r w:rsidR="00A11820" w:rsidRPr="00A11820">
        <w:rPr>
          <w:sz w:val="28"/>
          <w:szCs w:val="28"/>
        </w:rPr>
        <w:t xml:space="preserve"> </w:t>
      </w:r>
      <w:r w:rsidR="00A11820">
        <w:rPr>
          <w:sz w:val="28"/>
          <w:szCs w:val="28"/>
        </w:rPr>
        <w:t>ФКГОС-2004 (БУП)</w:t>
      </w:r>
      <w:r>
        <w:rPr>
          <w:sz w:val="28"/>
          <w:szCs w:val="28"/>
        </w:rPr>
        <w:t>, программ дополнительного образования военно-патриотической,социально-педагогической,физкультурно-спортивной, эколого-биологической направленности.</w:t>
      </w:r>
    </w:p>
    <w:p w:rsidR="00E833DC" w:rsidRPr="00B01CBE" w:rsidRDefault="00E833DC" w:rsidP="00E833DC">
      <w:pPr>
        <w:spacing w:line="276" w:lineRule="auto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1CBE">
        <w:rPr>
          <w:sz w:val="28"/>
          <w:szCs w:val="28"/>
        </w:rPr>
        <w:t xml:space="preserve"> Дополнительными видами деятельности </w:t>
      </w:r>
      <w:r>
        <w:rPr>
          <w:sz w:val="28"/>
          <w:szCs w:val="28"/>
        </w:rPr>
        <w:t>МБОУ СОШ № 12</w:t>
      </w:r>
      <w:r w:rsidRPr="00B01CBE">
        <w:rPr>
          <w:sz w:val="28"/>
          <w:szCs w:val="28"/>
        </w:rPr>
        <w:t xml:space="preserve"> являются</w:t>
      </w:r>
      <w:r w:rsidRPr="00B01CBE">
        <w:rPr>
          <w:b/>
          <w:sz w:val="28"/>
          <w:szCs w:val="28"/>
        </w:rPr>
        <w:t xml:space="preserve">: </w:t>
      </w:r>
    </w:p>
    <w:p w:rsidR="00E833DC" w:rsidRPr="00B01CBE" w:rsidRDefault="00E833DC" w:rsidP="00E833DC">
      <w:pPr>
        <w:adjustRightInd w:val="0"/>
        <w:jc w:val="both"/>
        <w:textAlignment w:val="top"/>
        <w:rPr>
          <w:sz w:val="28"/>
          <w:szCs w:val="28"/>
        </w:rPr>
      </w:pPr>
      <w:r w:rsidRPr="00B01CBE">
        <w:rPr>
          <w:sz w:val="28"/>
          <w:szCs w:val="28"/>
        </w:rPr>
        <w:t xml:space="preserve"> Оказание физкультурно-оздоровительных услуг обучающимся: </w:t>
      </w:r>
    </w:p>
    <w:p w:rsidR="00E833DC" w:rsidRPr="00B01CBE" w:rsidRDefault="00E833DC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а)</w:t>
      </w:r>
      <w:r w:rsidRPr="00B01CBE">
        <w:rPr>
          <w:sz w:val="28"/>
          <w:szCs w:val="28"/>
        </w:rPr>
        <w:t xml:space="preserve">проведение спортивно-оздоровительных мероприятий; </w:t>
      </w:r>
    </w:p>
    <w:p w:rsidR="00E833DC" w:rsidRPr="00B01CBE" w:rsidRDefault="00E833DC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б)</w:t>
      </w:r>
      <w:r w:rsidRPr="00B01CBE">
        <w:rPr>
          <w:sz w:val="28"/>
          <w:szCs w:val="28"/>
        </w:rPr>
        <w:t xml:space="preserve">организация работы спортивных секций; </w:t>
      </w:r>
    </w:p>
    <w:p w:rsidR="00E833DC" w:rsidRPr="00B01CBE" w:rsidRDefault="00E833DC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в)</w:t>
      </w:r>
      <w:r w:rsidRPr="00B01CBE">
        <w:rPr>
          <w:sz w:val="28"/>
          <w:szCs w:val="28"/>
        </w:rPr>
        <w:t xml:space="preserve">функционирование спортивных залов и спортивно-оздоровительных площадок в вечернее время; </w:t>
      </w:r>
    </w:p>
    <w:p w:rsidR="00E833DC" w:rsidRDefault="00E833DC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1CBE">
        <w:rPr>
          <w:sz w:val="28"/>
          <w:szCs w:val="28"/>
        </w:rPr>
        <w:t xml:space="preserve"> г) организация отдыха, оздоровления и занятости детей в каникулярное время, в том числе в оздоровительном лагере с дневным пребыванием (при формировании муниципального задания).</w:t>
      </w:r>
    </w:p>
    <w:p w:rsidR="00E833DC" w:rsidRPr="00B01CBE" w:rsidRDefault="00286560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3179" w:rsidRDefault="008B3179" w:rsidP="00286560">
      <w:pPr>
        <w:jc w:val="center"/>
        <w:rPr>
          <w:b/>
          <w:sz w:val="28"/>
          <w:szCs w:val="28"/>
        </w:rPr>
      </w:pPr>
      <w:r w:rsidRPr="008B3179">
        <w:rPr>
          <w:b/>
          <w:sz w:val="28"/>
          <w:szCs w:val="28"/>
        </w:rPr>
        <w:t>Реализуемые основные общеобразовательные программы</w:t>
      </w:r>
    </w:p>
    <w:tbl>
      <w:tblPr>
        <w:tblpPr w:leftFromText="180" w:rightFromText="180" w:vertAnchor="text" w:horzAnchor="margin" w:tblpXSpec="center" w:tblpY="501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198"/>
        <w:gridCol w:w="3068"/>
        <w:gridCol w:w="1980"/>
      </w:tblGrid>
      <w:tr w:rsidR="00E833DC" w:rsidRPr="00E031E4" w:rsidTr="00E833DC">
        <w:trPr>
          <w:cantSplit/>
          <w:trHeight w:val="240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DC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ind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общеобразовательные программы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33DC" w:rsidRPr="00E031E4" w:rsidTr="00E833DC">
        <w:trPr>
          <w:cantSplit/>
          <w:trHeight w:val="322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(н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Уровень (ступень)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освоения        </w:t>
            </w:r>
          </w:p>
        </w:tc>
      </w:tr>
      <w:tr w:rsidR="00E833DC" w:rsidRPr="00E031E4" w:rsidTr="00E833DC">
        <w:trPr>
          <w:cantSplit/>
          <w:trHeight w:val="322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DC" w:rsidRPr="00E031E4" w:rsidTr="00E833DC">
        <w:trPr>
          <w:cantSplit/>
          <w:trHeight w:val="480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DC" w:rsidRPr="00E031E4" w:rsidTr="00E833DC">
        <w:trPr>
          <w:cantSplit/>
          <w:trHeight w:val="322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DC" w:rsidRPr="00E031E4" w:rsidTr="00E833DC">
        <w:trPr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33DC" w:rsidRPr="00E031E4" w:rsidTr="00E833DC">
        <w:trPr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286560" w:rsidP="00E833D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DC" w:rsidRPr="00E031E4" w:rsidRDefault="00E833DC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E833DC" w:rsidRDefault="00E833DC" w:rsidP="00C54070">
      <w:pPr>
        <w:rPr>
          <w:b/>
          <w:sz w:val="28"/>
          <w:szCs w:val="28"/>
        </w:rPr>
      </w:pPr>
    </w:p>
    <w:p w:rsidR="00E833DC" w:rsidRPr="00517E65" w:rsidRDefault="00E833DC" w:rsidP="00E833DC">
      <w:pPr>
        <w:jc w:val="center"/>
        <w:rPr>
          <w:b/>
          <w:sz w:val="28"/>
          <w:szCs w:val="28"/>
        </w:rPr>
      </w:pPr>
    </w:p>
    <w:p w:rsidR="00743D82" w:rsidRDefault="000F132D" w:rsidP="00C5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1820" w:rsidRDefault="00A11820" w:rsidP="00C54070">
      <w:pPr>
        <w:jc w:val="center"/>
        <w:rPr>
          <w:b/>
          <w:sz w:val="28"/>
          <w:szCs w:val="28"/>
        </w:rPr>
      </w:pPr>
    </w:p>
    <w:p w:rsidR="00DE62C1" w:rsidRDefault="00DE62C1" w:rsidP="00C54070">
      <w:pPr>
        <w:jc w:val="center"/>
        <w:rPr>
          <w:b/>
          <w:sz w:val="28"/>
          <w:szCs w:val="28"/>
        </w:rPr>
      </w:pPr>
    </w:p>
    <w:p w:rsidR="00DE62C1" w:rsidRDefault="00DE62C1" w:rsidP="00C54070">
      <w:pPr>
        <w:jc w:val="center"/>
        <w:rPr>
          <w:b/>
          <w:sz w:val="28"/>
          <w:szCs w:val="28"/>
        </w:rPr>
      </w:pPr>
    </w:p>
    <w:p w:rsidR="008B3179" w:rsidRDefault="008B3179" w:rsidP="00C54070">
      <w:pPr>
        <w:jc w:val="center"/>
        <w:rPr>
          <w:b/>
          <w:sz w:val="28"/>
          <w:szCs w:val="28"/>
        </w:rPr>
      </w:pPr>
      <w:r w:rsidRPr="008B3179">
        <w:rPr>
          <w:b/>
          <w:sz w:val="28"/>
          <w:szCs w:val="28"/>
        </w:rPr>
        <w:t>Нормативная база для разработки учебного плана</w:t>
      </w:r>
    </w:p>
    <w:p w:rsidR="00204C0B" w:rsidRDefault="00204C0B" w:rsidP="00204C0B">
      <w:pPr>
        <w:tabs>
          <w:tab w:val="left" w:pos="3585"/>
        </w:tabs>
        <w:jc w:val="both"/>
        <w:rPr>
          <w:sz w:val="28"/>
          <w:szCs w:val="28"/>
        </w:rPr>
      </w:pPr>
      <w:r w:rsidRPr="00966481">
        <w:rPr>
          <w:sz w:val="28"/>
          <w:szCs w:val="28"/>
        </w:rPr>
        <w:t>Учебный план МБ</w:t>
      </w:r>
      <w:r>
        <w:rPr>
          <w:sz w:val="28"/>
          <w:szCs w:val="28"/>
        </w:rPr>
        <w:t>ОУ СОШ № 12</w:t>
      </w:r>
      <w:bookmarkStart w:id="0" w:name="_GoBack"/>
      <w:bookmarkEnd w:id="0"/>
      <w:r w:rsidRPr="00966481">
        <w:rPr>
          <w:sz w:val="28"/>
          <w:szCs w:val="28"/>
        </w:rPr>
        <w:t xml:space="preserve"> разработан в соответствии с федеральными и региональными нормативными документами:</w:t>
      </w:r>
    </w:p>
    <w:p w:rsidR="00204C0B" w:rsidRDefault="00204C0B" w:rsidP="00204C0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 декабря 2012 года № 273-ФЗ «Об образовании в Российской Федерации» с изменениями от 07.05.2013 № 99-ФЗ, 07.06.2013 № 120-ФЗ, 02.07.2013 № 170-ФЗ, 23.07.2013-№ 203-ФЗ, 25.</w:t>
      </w:r>
      <w:smartTag w:uri="urn:schemas-microsoft-com:office:smarttags" w:element="PersonName">
        <w:r>
          <w:rPr>
            <w:sz w:val="28"/>
            <w:szCs w:val="28"/>
          </w:rPr>
          <w:t>11</w:t>
        </w:r>
      </w:smartTag>
      <w:r>
        <w:rPr>
          <w:sz w:val="28"/>
          <w:szCs w:val="28"/>
        </w:rPr>
        <w:t>. 2013 № 317 ФЗ, 03.02.2014 № 15-ФЗ, 05.05.2014 № 84-ФЗ,04.06.2014 № 148-ФЗ, 28.06.2014 № 182-ФЗ, 21.07.2014 № 262-ФЗ;</w:t>
      </w:r>
    </w:p>
    <w:p w:rsidR="00204C0B" w:rsidRDefault="00204C0B" w:rsidP="00204C0B">
      <w:pPr>
        <w:tabs>
          <w:tab w:val="left" w:pos="358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- Федеральный базисный учебный план, утвержденный приказом Министерства образования Российской Федерации от 09.03.2004 №1312 (ФБУП-2004),</w:t>
      </w:r>
      <w:r w:rsidRPr="00F42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изменениями от </w:t>
      </w:r>
      <w:r w:rsidRPr="00261EB1">
        <w:rPr>
          <w:sz w:val="28"/>
          <w:szCs w:val="28"/>
        </w:rPr>
        <w:t>20 августа 2008 года № 241</w:t>
      </w:r>
      <w:r>
        <w:rPr>
          <w:sz w:val="28"/>
          <w:szCs w:val="28"/>
        </w:rPr>
        <w:t>,</w:t>
      </w:r>
      <w:r w:rsidRPr="000C108A">
        <w:rPr>
          <w:bCs/>
          <w:sz w:val="28"/>
          <w:szCs w:val="28"/>
        </w:rPr>
        <w:t xml:space="preserve"> </w:t>
      </w:r>
      <w:r w:rsidRPr="00261EB1">
        <w:rPr>
          <w:bCs/>
          <w:sz w:val="28"/>
          <w:szCs w:val="28"/>
        </w:rPr>
        <w:t xml:space="preserve">от 30 августа 2010 года </w:t>
      </w:r>
      <w:r>
        <w:rPr>
          <w:bCs/>
          <w:sz w:val="28"/>
          <w:szCs w:val="28"/>
        </w:rPr>
        <w:t xml:space="preserve"> </w:t>
      </w:r>
      <w:r w:rsidRPr="00261EB1">
        <w:rPr>
          <w:bCs/>
          <w:sz w:val="28"/>
          <w:szCs w:val="28"/>
        </w:rPr>
        <w:t>№ 889</w:t>
      </w:r>
      <w:r>
        <w:rPr>
          <w:bCs/>
          <w:sz w:val="28"/>
          <w:szCs w:val="28"/>
        </w:rPr>
        <w:t xml:space="preserve">, от </w:t>
      </w:r>
      <w:r w:rsidRPr="00261EB1">
        <w:rPr>
          <w:bCs/>
          <w:sz w:val="28"/>
          <w:szCs w:val="28"/>
        </w:rPr>
        <w:t>3 июня 20</w:t>
      </w:r>
      <w:smartTag w:uri="urn:schemas-microsoft-com:office:smarttags" w:element="PersonName">
        <w:r w:rsidRPr="00261EB1">
          <w:rPr>
            <w:bCs/>
            <w:sz w:val="28"/>
            <w:szCs w:val="28"/>
          </w:rPr>
          <w:t>11</w:t>
        </w:r>
      </w:smartTag>
      <w:r w:rsidRPr="00261EB1">
        <w:rPr>
          <w:bCs/>
          <w:sz w:val="28"/>
          <w:szCs w:val="28"/>
        </w:rPr>
        <w:t xml:space="preserve"> года № 1994</w:t>
      </w:r>
      <w:r>
        <w:rPr>
          <w:bCs/>
          <w:sz w:val="28"/>
          <w:szCs w:val="28"/>
        </w:rPr>
        <w:t>, от 0</w:t>
      </w:r>
      <w:r w:rsidRPr="00261EB1">
        <w:rPr>
          <w:bCs/>
          <w:sz w:val="28"/>
          <w:szCs w:val="28"/>
        </w:rPr>
        <w:t>1 ф</w:t>
      </w:r>
      <w:r>
        <w:rPr>
          <w:bCs/>
          <w:sz w:val="28"/>
          <w:szCs w:val="28"/>
        </w:rPr>
        <w:t>евраля 2012 года №74;</w:t>
      </w:r>
    </w:p>
    <w:p w:rsidR="00204C0B" w:rsidRPr="000B174C" w:rsidRDefault="00204C0B" w:rsidP="00204C0B">
      <w:pPr>
        <w:tabs>
          <w:tab w:val="left" w:pos="358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B95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 ) общего образования» с изменениями, внесенными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7 июня 2017 года № 506, (для VIII-XI</w:t>
      </w:r>
      <w:r w:rsidRPr="000B174C">
        <w:rPr>
          <w:sz w:val="28"/>
          <w:szCs w:val="28"/>
        </w:rPr>
        <w:t xml:space="preserve"> </w:t>
      </w:r>
      <w:r>
        <w:rPr>
          <w:sz w:val="28"/>
          <w:szCs w:val="28"/>
        </w:rPr>
        <w:t>(XII) классов далее- ФКГОС -2004);</w:t>
      </w:r>
    </w:p>
    <w:p w:rsidR="00204C0B" w:rsidRDefault="00204C0B" w:rsidP="00204C0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№373,</w:t>
      </w:r>
      <w:r w:rsidRPr="00B95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изменениями от </w:t>
      </w:r>
      <w:r w:rsidRPr="00CB7C6A">
        <w:rPr>
          <w:sz w:val="28"/>
          <w:szCs w:val="28"/>
        </w:rPr>
        <w:t xml:space="preserve"> 26.11.2010 № 12</w:t>
      </w:r>
      <w:r w:rsidRPr="00D229BB">
        <w:t xml:space="preserve"> </w:t>
      </w:r>
      <w:r w:rsidRPr="00CB7C6A">
        <w:rPr>
          <w:sz w:val="28"/>
          <w:szCs w:val="28"/>
        </w:rPr>
        <w:t>41</w:t>
      </w:r>
      <w:r>
        <w:rPr>
          <w:sz w:val="28"/>
          <w:szCs w:val="28"/>
        </w:rPr>
        <w:t>,</w:t>
      </w:r>
      <w:r w:rsidRPr="000F0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smartTag w:uri="urn:schemas-microsoft-com:office:smarttags" w:element="PersonName">
        <w:r>
          <w:rPr>
            <w:sz w:val="28"/>
            <w:szCs w:val="28"/>
          </w:rPr>
          <w:t>22</w:t>
        </w:r>
      </w:smartTag>
      <w:r>
        <w:rPr>
          <w:sz w:val="28"/>
          <w:szCs w:val="28"/>
        </w:rPr>
        <w:t>.09.20</w:t>
      </w:r>
      <w:smartTag w:uri="urn:schemas-microsoft-com:office:smarttags" w:element="PersonName">
        <w:r>
          <w:rPr>
            <w:sz w:val="28"/>
            <w:szCs w:val="28"/>
          </w:rPr>
          <w:t>11</w:t>
        </w:r>
      </w:smartTag>
      <w:r>
        <w:rPr>
          <w:sz w:val="28"/>
          <w:szCs w:val="28"/>
        </w:rPr>
        <w:t xml:space="preserve"> № 2357,</w:t>
      </w:r>
      <w:r w:rsidRPr="000F0029">
        <w:rPr>
          <w:sz w:val="28"/>
          <w:szCs w:val="28"/>
        </w:rPr>
        <w:t xml:space="preserve"> </w:t>
      </w:r>
      <w:r>
        <w:rPr>
          <w:sz w:val="28"/>
          <w:szCs w:val="28"/>
        </w:rPr>
        <w:t>от 18.12.2012 № 1060;</w:t>
      </w:r>
    </w:p>
    <w:p w:rsidR="00204C0B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 основного общего образования,</w:t>
      </w:r>
      <w:r w:rsidRPr="00B957E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утверждённый п</w:t>
      </w:r>
      <w:r w:rsidRPr="001433A6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433A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 и науки Российской Федерации о</w:t>
      </w:r>
      <w:r w:rsidRPr="001433A6">
        <w:rPr>
          <w:sz w:val="28"/>
          <w:szCs w:val="28"/>
        </w:rPr>
        <w:t>т 17.12.2010 № 1897</w:t>
      </w:r>
      <w:r>
        <w:rPr>
          <w:sz w:val="28"/>
          <w:szCs w:val="28"/>
        </w:rPr>
        <w:t>;</w:t>
      </w:r>
    </w:p>
    <w:p w:rsidR="00204C0B" w:rsidRPr="00194716" w:rsidRDefault="00204C0B" w:rsidP="00204C0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94716">
        <w:rPr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413;</w:t>
      </w:r>
    </w:p>
    <w:p w:rsidR="00204C0B" w:rsidRDefault="00204C0B" w:rsidP="00204C0B">
      <w:pPr>
        <w:pStyle w:val="3"/>
        <w:widowControl/>
        <w:shd w:val="clear" w:color="auto" w:fill="FFFFFF"/>
        <w:autoSpaceDE/>
        <w:autoSpaceDN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Порядок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 </w:t>
      </w:r>
      <w:r w:rsidRPr="00B957EE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 и науки Российской Федерации от 30.08.2013 №1015;</w:t>
      </w:r>
    </w:p>
    <w:p w:rsidR="00204C0B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B7C6A">
        <w:rPr>
          <w:sz w:val="28"/>
          <w:szCs w:val="28"/>
        </w:rPr>
        <w:t>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</w:t>
      </w:r>
      <w:r>
        <w:rPr>
          <w:sz w:val="28"/>
          <w:szCs w:val="28"/>
        </w:rPr>
        <w:t>х учреждениях"» с изменениями на 29.06 20</w:t>
      </w:r>
      <w:smartTag w:uri="urn:schemas-microsoft-com:office:smarttags" w:element="PersonName">
        <w:r>
          <w:rPr>
            <w:sz w:val="28"/>
            <w:szCs w:val="28"/>
          </w:rPr>
          <w:t>11</w:t>
        </w:r>
      </w:smartTag>
      <w:r>
        <w:rPr>
          <w:sz w:val="28"/>
          <w:szCs w:val="28"/>
        </w:rPr>
        <w:t xml:space="preserve"> № 85, от 25.12.2013 № 72</w:t>
      </w:r>
      <w:r w:rsidRPr="00CB7C6A">
        <w:rPr>
          <w:sz w:val="28"/>
          <w:szCs w:val="28"/>
        </w:rPr>
        <w:t xml:space="preserve">; </w:t>
      </w:r>
    </w:p>
    <w:p w:rsidR="00204C0B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образования, науки и молодежной политики Краснодарского края от 08.08.2016 года </w:t>
      </w:r>
      <w:r w:rsidRPr="000B174C">
        <w:rPr>
          <w:sz w:val="28"/>
          <w:szCs w:val="28"/>
        </w:rPr>
        <w:t>№ 47-13834/16-</w:t>
      </w:r>
      <w:smartTag w:uri="urn:schemas-microsoft-com:office:smarttags" w:element="PersonName">
        <w:r w:rsidRPr="000B174C">
          <w:rPr>
            <w:sz w:val="28"/>
            <w:szCs w:val="28"/>
          </w:rPr>
          <w:t>11</w:t>
        </w:r>
      </w:smartTag>
      <w:r>
        <w:rPr>
          <w:sz w:val="28"/>
          <w:szCs w:val="28"/>
        </w:rPr>
        <w:t xml:space="preserve"> «О преподавании учебного предмета (курса) «Основы православной культуры в 2016-2017 учебном году;</w:t>
      </w:r>
    </w:p>
    <w:p w:rsidR="00204C0B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Письмо министерства образования, науки и молодежной политики Краснодарского края от 03.07.2017 №47-</w:t>
      </w:r>
      <w:smartTag w:uri="urn:schemas-microsoft-com:office:smarttags" w:element="PersonName">
        <w:r>
          <w:rPr>
            <w:sz w:val="28"/>
            <w:szCs w:val="28"/>
          </w:rPr>
          <w:t>11</w:t>
        </w:r>
      </w:smartTag>
      <w:r>
        <w:rPr>
          <w:sz w:val="28"/>
          <w:szCs w:val="28"/>
        </w:rPr>
        <w:t>915</w:t>
      </w:r>
      <w:r w:rsidRPr="00AB58C0">
        <w:rPr>
          <w:sz w:val="28"/>
          <w:szCs w:val="28"/>
        </w:rPr>
        <w:t>/</w:t>
      </w:r>
      <w:r>
        <w:rPr>
          <w:sz w:val="28"/>
          <w:szCs w:val="28"/>
        </w:rPr>
        <w:t>17-</w:t>
      </w:r>
      <w:smartTag w:uri="urn:schemas-microsoft-com:office:smarttags" w:element="PersonName">
        <w:r>
          <w:rPr>
            <w:sz w:val="28"/>
            <w:szCs w:val="28"/>
          </w:rPr>
          <w:t>11</w:t>
        </w:r>
      </w:smartTag>
      <w:r>
        <w:rPr>
          <w:sz w:val="28"/>
          <w:szCs w:val="28"/>
        </w:rPr>
        <w:t xml:space="preserve"> « Об организации изучения учебного предмета «Астрономия» в образовательных организациях Краснодарского края в 2017- 2018 учебном году»;</w:t>
      </w:r>
    </w:p>
    <w:p w:rsidR="00204C0B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№506 от 7 июня 2017 года « О внесении изменений в федеральный компонент начального общего, основного общего и среднего (полного) общего образования, утвержденный приказом Министерства образования Российской Федерации 5 марта 2004 года №1089.</w:t>
      </w:r>
    </w:p>
    <w:p w:rsidR="00204C0B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Миробрнауки</w:t>
      </w:r>
      <w:proofErr w:type="spellEnd"/>
      <w:r>
        <w:rPr>
          <w:sz w:val="28"/>
          <w:szCs w:val="28"/>
        </w:rPr>
        <w:t xml:space="preserve"> России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№413»</w:t>
      </w:r>
    </w:p>
    <w:p w:rsidR="00204C0B" w:rsidRDefault="00204C0B" w:rsidP="00204C0B">
      <w:pPr>
        <w:shd w:val="clear" w:color="auto" w:fill="FFFFFF"/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Письмо Министерства образования, науки и молодежной политики Краснодарского края от 29.06.2018 №47-13-12374</w:t>
      </w:r>
      <w:r w:rsidRPr="00AB58C0">
        <w:rPr>
          <w:sz w:val="28"/>
          <w:szCs w:val="28"/>
        </w:rPr>
        <w:t>/</w:t>
      </w:r>
      <w:r>
        <w:rPr>
          <w:sz w:val="28"/>
          <w:szCs w:val="28"/>
        </w:rPr>
        <w:t>18 «О формировании учебных планов образовательных организаций Краснодарского края на 2018- 2019 учебный год»;</w:t>
      </w:r>
    </w:p>
    <w:p w:rsidR="008B3179" w:rsidRPr="008B3179" w:rsidRDefault="008B3179" w:rsidP="008B3179">
      <w:pPr>
        <w:jc w:val="center"/>
        <w:rPr>
          <w:b/>
          <w:sz w:val="28"/>
          <w:szCs w:val="28"/>
        </w:rPr>
      </w:pPr>
    </w:p>
    <w:p w:rsidR="008B3179" w:rsidRPr="00C5165D" w:rsidRDefault="008B3179" w:rsidP="008B3179">
      <w:pPr>
        <w:pStyle w:val="3"/>
        <w:widowControl/>
        <w:tabs>
          <w:tab w:val="left" w:pos="851"/>
          <w:tab w:val="left" w:pos="1418"/>
        </w:tabs>
        <w:autoSpaceDE/>
        <w:adjustRightInd/>
        <w:spacing w:after="0"/>
        <w:rPr>
          <w:b/>
          <w:sz w:val="28"/>
          <w:szCs w:val="28"/>
        </w:rPr>
      </w:pPr>
    </w:p>
    <w:p w:rsidR="00856500" w:rsidRDefault="008B3179" w:rsidP="00C54070">
      <w:pPr>
        <w:jc w:val="center"/>
        <w:rPr>
          <w:rStyle w:val="Zag11"/>
          <w:rFonts w:eastAsia="@Arial Unicode MS"/>
          <w:b/>
          <w:sz w:val="28"/>
          <w:szCs w:val="28"/>
        </w:rPr>
      </w:pPr>
      <w:r w:rsidRPr="008B3179">
        <w:rPr>
          <w:rStyle w:val="Zag11"/>
          <w:rFonts w:eastAsia="@Arial Unicode MS"/>
          <w:b/>
          <w:sz w:val="28"/>
          <w:szCs w:val="28"/>
        </w:rPr>
        <w:t>Режим функционирования образовательной организации</w:t>
      </w:r>
    </w:p>
    <w:p w:rsidR="009904DA" w:rsidRDefault="009904DA" w:rsidP="00856500">
      <w:pPr>
        <w:ind w:firstLine="454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8B3179" w:rsidRPr="009904DA" w:rsidRDefault="009904DA" w:rsidP="009904DA">
      <w:pPr>
        <w:ind w:firstLine="454"/>
        <w:rPr>
          <w:rStyle w:val="Zag11"/>
          <w:rFonts w:eastAsia="@Arial Unicode MS"/>
          <w:sz w:val="28"/>
          <w:szCs w:val="28"/>
        </w:rPr>
      </w:pPr>
      <w:r w:rsidRPr="009904DA">
        <w:rPr>
          <w:rStyle w:val="Zag11"/>
          <w:rFonts w:eastAsia="@Arial Unicode MS"/>
          <w:sz w:val="28"/>
          <w:szCs w:val="28"/>
        </w:rPr>
        <w:t>Организация образовательного процесса регламентируется календарным учебным графиком.</w:t>
      </w:r>
      <w:r w:rsidR="006A11F5">
        <w:rPr>
          <w:rStyle w:val="Zag11"/>
          <w:rFonts w:eastAsia="@Arial Unicode MS"/>
          <w:sz w:val="28"/>
          <w:szCs w:val="28"/>
        </w:rPr>
        <w:t xml:space="preserve"> </w:t>
      </w:r>
      <w:r w:rsidRPr="009904DA">
        <w:rPr>
          <w:rStyle w:val="Zag11"/>
          <w:rFonts w:eastAsia="@Arial Unicode MS"/>
          <w:sz w:val="28"/>
          <w:szCs w:val="28"/>
        </w:rPr>
        <w:t>Режим функционирования устанавливае</w:t>
      </w:r>
      <w:r w:rsidR="001938E8">
        <w:rPr>
          <w:rStyle w:val="Zag11"/>
          <w:rFonts w:eastAsia="@Arial Unicode MS"/>
          <w:sz w:val="28"/>
          <w:szCs w:val="28"/>
        </w:rPr>
        <w:t>тся в соответствии с СанПиН</w:t>
      </w:r>
      <w:r w:rsidRPr="009904DA">
        <w:rPr>
          <w:rStyle w:val="Zag11"/>
          <w:rFonts w:eastAsia="@Arial Unicode MS"/>
          <w:sz w:val="28"/>
          <w:szCs w:val="28"/>
        </w:rPr>
        <w:t xml:space="preserve"> 2.4.2.2821-10 и Уставом образовательной организации.</w:t>
      </w:r>
    </w:p>
    <w:p w:rsidR="00E22FFB" w:rsidRDefault="00E22FFB" w:rsidP="00E22FF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3179" w:rsidRPr="00C5165D">
        <w:rPr>
          <w:sz w:val="28"/>
          <w:szCs w:val="28"/>
        </w:rPr>
        <w:t>По решению педагогического со</w:t>
      </w:r>
      <w:r w:rsidR="00A61D18">
        <w:rPr>
          <w:sz w:val="28"/>
          <w:szCs w:val="28"/>
        </w:rPr>
        <w:t>вета (протокол № 1 от 30.08.2018</w:t>
      </w:r>
      <w:r w:rsidR="008B3179" w:rsidRPr="00C5165D">
        <w:rPr>
          <w:sz w:val="28"/>
          <w:szCs w:val="28"/>
        </w:rPr>
        <w:t xml:space="preserve"> года): </w:t>
      </w:r>
      <w:r>
        <w:rPr>
          <w:sz w:val="28"/>
          <w:szCs w:val="28"/>
        </w:rPr>
        <w:t>продолжительность учебного года:</w:t>
      </w:r>
    </w:p>
    <w:p w:rsidR="00E22FFB" w:rsidRDefault="00E22FFB" w:rsidP="00E22FFB">
      <w:pPr>
        <w:tabs>
          <w:tab w:val="left" w:pos="3585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 10-11 классах 34 учебных недели без учёта государственной итоговой аттестации в11 классе и проведении учебных сборов по основам военной службы в 10 классе.</w:t>
      </w:r>
    </w:p>
    <w:p w:rsidR="00E22FFB" w:rsidRPr="00954B28" w:rsidRDefault="00E22FFB" w:rsidP="00E22FF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в МБОУ СО</w:t>
      </w:r>
      <w:r w:rsidR="00974074">
        <w:rPr>
          <w:sz w:val="28"/>
          <w:szCs w:val="28"/>
        </w:rPr>
        <w:t xml:space="preserve">Ш № 12 </w:t>
      </w:r>
      <w:r w:rsidR="00286560">
        <w:rPr>
          <w:sz w:val="28"/>
          <w:szCs w:val="28"/>
        </w:rPr>
        <w:t>д</w:t>
      </w:r>
      <w:r>
        <w:rPr>
          <w:sz w:val="28"/>
          <w:szCs w:val="28"/>
        </w:rPr>
        <w:t xml:space="preserve">ля учащихся 10-11 классов </w:t>
      </w:r>
      <w:r w:rsidR="00286560">
        <w:rPr>
          <w:sz w:val="28"/>
          <w:szCs w:val="28"/>
        </w:rPr>
        <w:t xml:space="preserve">делится </w:t>
      </w:r>
      <w:r>
        <w:rPr>
          <w:sz w:val="28"/>
          <w:szCs w:val="28"/>
        </w:rPr>
        <w:t>на 2 учебных полугодия.</w:t>
      </w:r>
      <w:r w:rsidR="00974074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каникул в течение учебного года – не менее 30 календарных дней, летом - не менее 8 недель</w:t>
      </w:r>
    </w:p>
    <w:p w:rsidR="00E22FFB" w:rsidRPr="00A61D18" w:rsidRDefault="00E22FFB" w:rsidP="00E22FFB">
      <w:pPr>
        <w:tabs>
          <w:tab w:val="left" w:pos="3585"/>
        </w:tabs>
        <w:jc w:val="both"/>
        <w:rPr>
          <w:color w:val="FF0000"/>
          <w:sz w:val="28"/>
          <w:szCs w:val="28"/>
        </w:rPr>
      </w:pPr>
      <w:r w:rsidRPr="00BF2F4B">
        <w:rPr>
          <w:sz w:val="28"/>
          <w:szCs w:val="28"/>
        </w:rPr>
        <w:t>Продолжительность учебной н</w:t>
      </w:r>
      <w:r>
        <w:rPr>
          <w:sz w:val="28"/>
          <w:szCs w:val="28"/>
        </w:rPr>
        <w:t xml:space="preserve">едели </w:t>
      </w:r>
      <w:r w:rsidR="0097407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263A7">
        <w:rPr>
          <w:sz w:val="28"/>
          <w:szCs w:val="28"/>
        </w:rPr>
        <w:t xml:space="preserve">10 класс – </w:t>
      </w:r>
      <w:r w:rsidR="00A263A7" w:rsidRPr="00A263A7">
        <w:rPr>
          <w:sz w:val="28"/>
          <w:szCs w:val="28"/>
        </w:rPr>
        <w:t>пятидневная,</w:t>
      </w:r>
      <w:r w:rsidR="00A263A7">
        <w:rPr>
          <w:color w:val="FF0000"/>
          <w:sz w:val="28"/>
          <w:szCs w:val="28"/>
        </w:rPr>
        <w:t xml:space="preserve"> </w:t>
      </w:r>
      <w:r w:rsidR="00A263A7">
        <w:rPr>
          <w:sz w:val="28"/>
          <w:szCs w:val="28"/>
        </w:rPr>
        <w:t>11 класс</w:t>
      </w:r>
      <w:r>
        <w:rPr>
          <w:sz w:val="28"/>
          <w:szCs w:val="28"/>
        </w:rPr>
        <w:t xml:space="preserve"> </w:t>
      </w:r>
      <w:r w:rsidR="00A263A7">
        <w:rPr>
          <w:sz w:val="28"/>
          <w:szCs w:val="28"/>
        </w:rPr>
        <w:t>–шестидневная.</w:t>
      </w:r>
      <w:r>
        <w:rPr>
          <w:sz w:val="28"/>
          <w:szCs w:val="28"/>
        </w:rPr>
        <w:t xml:space="preserve"> </w:t>
      </w:r>
    </w:p>
    <w:p w:rsidR="00E22FFB" w:rsidRDefault="00E22FFB" w:rsidP="00E22FF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Максимально допустимая нагрузка обучающ</w:t>
      </w:r>
      <w:r w:rsidR="001938E8">
        <w:rPr>
          <w:sz w:val="28"/>
          <w:szCs w:val="28"/>
        </w:rPr>
        <w:t xml:space="preserve">ихся в соответствии с СанПиН </w:t>
      </w:r>
      <w:r>
        <w:rPr>
          <w:sz w:val="28"/>
          <w:szCs w:val="28"/>
        </w:rPr>
        <w:t>2.4.2.2821-10 составляет:</w:t>
      </w:r>
    </w:p>
    <w:p w:rsidR="00E22FFB" w:rsidRDefault="00E22FFB" w:rsidP="00E22FFB">
      <w:pPr>
        <w:tabs>
          <w:tab w:val="left" w:pos="35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E22FFB" w:rsidRPr="005F1512" w:rsidTr="00CA78D8">
        <w:tc>
          <w:tcPr>
            <w:tcW w:w="2093" w:type="dxa"/>
            <w:vMerge w:val="restart"/>
          </w:tcPr>
          <w:p w:rsidR="00E22FFB" w:rsidRPr="005F1512" w:rsidRDefault="00E22FFB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Классы</w:t>
            </w:r>
          </w:p>
          <w:p w:rsidR="00E22FFB" w:rsidRPr="005F1512" w:rsidRDefault="00E22FFB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78" w:type="dxa"/>
            <w:gridSpan w:val="2"/>
          </w:tcPr>
          <w:p w:rsidR="00E22FFB" w:rsidRPr="005F1512" w:rsidRDefault="00E22FFB" w:rsidP="00C54070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Максимально допустимая недельная нагрузка в академических часах</w:t>
            </w:r>
          </w:p>
        </w:tc>
      </w:tr>
      <w:tr w:rsidR="00E22FFB" w:rsidRPr="005F1512" w:rsidTr="00CA78D8">
        <w:tc>
          <w:tcPr>
            <w:tcW w:w="2093" w:type="dxa"/>
            <w:vMerge/>
          </w:tcPr>
          <w:p w:rsidR="00E22FFB" w:rsidRPr="005F1512" w:rsidRDefault="00E22FFB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22FFB" w:rsidRPr="005F1512" w:rsidRDefault="00E22FFB" w:rsidP="00CA78D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При 6-ти дневной неделе, не более</w:t>
            </w:r>
          </w:p>
        </w:tc>
        <w:tc>
          <w:tcPr>
            <w:tcW w:w="3509" w:type="dxa"/>
          </w:tcPr>
          <w:p w:rsidR="00E22FFB" w:rsidRPr="005F1512" w:rsidRDefault="00E22FFB" w:rsidP="00CA78D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При 5-ти дневной неделе, не более</w:t>
            </w:r>
          </w:p>
        </w:tc>
      </w:tr>
      <w:tr w:rsidR="00E22FFB" w:rsidRPr="005F1512" w:rsidTr="00CA78D8">
        <w:tc>
          <w:tcPr>
            <w:tcW w:w="2093" w:type="dxa"/>
          </w:tcPr>
          <w:p w:rsidR="00E22FFB" w:rsidRDefault="00A263A7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9" w:type="dxa"/>
          </w:tcPr>
          <w:p w:rsidR="00E22FFB" w:rsidRDefault="00A61D18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09" w:type="dxa"/>
          </w:tcPr>
          <w:p w:rsidR="00E22FFB" w:rsidRDefault="00A61D18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A263A7" w:rsidRPr="005F1512" w:rsidTr="00CA78D8">
        <w:tc>
          <w:tcPr>
            <w:tcW w:w="2093" w:type="dxa"/>
          </w:tcPr>
          <w:p w:rsidR="00A263A7" w:rsidRDefault="00A263A7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9" w:type="dxa"/>
          </w:tcPr>
          <w:p w:rsidR="00A263A7" w:rsidRDefault="00A263A7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3509" w:type="dxa"/>
          </w:tcPr>
          <w:p w:rsidR="00A263A7" w:rsidRDefault="00A263A7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22FFB" w:rsidRDefault="00E22FFB" w:rsidP="00974074">
      <w:pPr>
        <w:tabs>
          <w:tab w:val="left" w:pos="3585"/>
        </w:tabs>
        <w:jc w:val="both"/>
        <w:rPr>
          <w:sz w:val="28"/>
          <w:szCs w:val="28"/>
        </w:rPr>
      </w:pPr>
    </w:p>
    <w:p w:rsidR="00E22FFB" w:rsidRDefault="00E22FFB" w:rsidP="00E22FFB">
      <w:pPr>
        <w:tabs>
          <w:tab w:val="left" w:pos="3585"/>
        </w:tabs>
        <w:rPr>
          <w:sz w:val="28"/>
          <w:szCs w:val="28"/>
        </w:rPr>
      </w:pPr>
    </w:p>
    <w:p w:rsidR="00DE62C1" w:rsidRDefault="00DE62C1" w:rsidP="00E22FFB">
      <w:pPr>
        <w:tabs>
          <w:tab w:val="left" w:pos="3585"/>
        </w:tabs>
        <w:rPr>
          <w:sz w:val="28"/>
          <w:szCs w:val="28"/>
        </w:rPr>
      </w:pPr>
    </w:p>
    <w:p w:rsidR="00DE62C1" w:rsidRDefault="00DE62C1" w:rsidP="00E22FFB">
      <w:pPr>
        <w:tabs>
          <w:tab w:val="left" w:pos="3585"/>
        </w:tabs>
        <w:rPr>
          <w:sz w:val="28"/>
          <w:szCs w:val="28"/>
        </w:rPr>
      </w:pPr>
    </w:p>
    <w:p w:rsidR="00DE62C1" w:rsidRDefault="00DE62C1" w:rsidP="00E22FFB">
      <w:pPr>
        <w:tabs>
          <w:tab w:val="left" w:pos="3585"/>
        </w:tabs>
        <w:rPr>
          <w:sz w:val="28"/>
          <w:szCs w:val="28"/>
        </w:rPr>
      </w:pPr>
    </w:p>
    <w:p w:rsidR="00E22FFB" w:rsidRDefault="00E22FFB" w:rsidP="00E22FFB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161E1">
        <w:rPr>
          <w:sz w:val="28"/>
          <w:szCs w:val="28"/>
        </w:rPr>
        <w:t>ежим работы МБОУ СОШ № 12</w:t>
      </w:r>
      <w:r w:rsidR="00A61D18">
        <w:rPr>
          <w:sz w:val="28"/>
          <w:szCs w:val="28"/>
        </w:rPr>
        <w:t xml:space="preserve"> в 2018-2019</w:t>
      </w:r>
      <w:r>
        <w:rPr>
          <w:sz w:val="28"/>
          <w:szCs w:val="28"/>
        </w:rPr>
        <w:t xml:space="preserve"> учебном году:</w:t>
      </w:r>
    </w:p>
    <w:p w:rsidR="00107285" w:rsidRDefault="00107285" w:rsidP="00E22FFB">
      <w:pPr>
        <w:tabs>
          <w:tab w:val="left" w:pos="3585"/>
        </w:tabs>
        <w:jc w:val="center"/>
        <w:rPr>
          <w:sz w:val="28"/>
          <w:szCs w:val="28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974074" w:rsidRPr="00F859F6" w:rsidTr="00C062F5">
        <w:tc>
          <w:tcPr>
            <w:tcW w:w="8080" w:type="dxa"/>
          </w:tcPr>
          <w:p w:rsidR="00974074" w:rsidRPr="00F859F6" w:rsidRDefault="00974074" w:rsidP="00C062F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F859F6">
              <w:rPr>
                <w:b/>
                <w:bCs/>
                <w:i/>
                <w:color w:val="000000"/>
                <w:sz w:val="28"/>
                <w:szCs w:val="28"/>
              </w:rPr>
              <w:t>1 Смена</w:t>
            </w:r>
          </w:p>
        </w:tc>
      </w:tr>
      <w:tr w:rsidR="00974074" w:rsidRPr="00F859F6" w:rsidTr="00C062F5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74" w:rsidRPr="00F859F6" w:rsidRDefault="00974074" w:rsidP="00C062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10, 11 </w:t>
            </w:r>
            <w:r w:rsidRPr="00F859F6">
              <w:rPr>
                <w:b/>
                <w:color w:val="000000"/>
                <w:sz w:val="28"/>
                <w:szCs w:val="28"/>
              </w:rPr>
              <w:t>классы</w:t>
            </w:r>
          </w:p>
        </w:tc>
      </w:tr>
      <w:tr w:rsidR="00974074" w:rsidTr="00C062F5">
        <w:trPr>
          <w:trHeight w:val="276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74" w:rsidRDefault="00974074" w:rsidP="00C062F5">
            <w:pPr>
              <w:rPr>
                <w:color w:val="000000"/>
              </w:rPr>
            </w:pPr>
          </w:p>
        </w:tc>
      </w:tr>
      <w:tr w:rsidR="00974074" w:rsidTr="00C062F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8D" w:rsidRDefault="004F088D" w:rsidP="004F08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урок 8.00 – 8.40</w:t>
            </w:r>
          </w:p>
          <w:p w:rsidR="004F088D" w:rsidRDefault="004F088D" w:rsidP="004F08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урок 8.50 – 9.30</w:t>
            </w:r>
          </w:p>
          <w:p w:rsidR="004F088D" w:rsidRDefault="004F088D" w:rsidP="004F08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3 урок 9.50 – 10.30</w:t>
            </w:r>
          </w:p>
          <w:p w:rsidR="004F088D" w:rsidRDefault="004F088D" w:rsidP="004F08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4 урок 10.50 – 11.30</w:t>
            </w:r>
          </w:p>
          <w:p w:rsidR="004F088D" w:rsidRDefault="004F088D" w:rsidP="004F08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5 урок 11.50 – 12.30</w:t>
            </w:r>
          </w:p>
          <w:p w:rsidR="004F088D" w:rsidRDefault="00582471" w:rsidP="004F08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6 урок 12.50 – 13.3</w:t>
            </w:r>
            <w:r w:rsidR="004F088D">
              <w:rPr>
                <w:color w:val="000000"/>
                <w:sz w:val="28"/>
                <w:szCs w:val="28"/>
              </w:rPr>
              <w:t>0</w:t>
            </w:r>
          </w:p>
          <w:p w:rsidR="00974074" w:rsidRPr="00982943" w:rsidRDefault="00582471" w:rsidP="004F08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  7 урок 13.40 – 14.2</w:t>
            </w:r>
            <w:r w:rsidR="004F088D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974074" w:rsidRDefault="00974074" w:rsidP="00E22FFB">
      <w:pPr>
        <w:tabs>
          <w:tab w:val="left" w:pos="3585"/>
        </w:tabs>
        <w:jc w:val="center"/>
        <w:rPr>
          <w:sz w:val="28"/>
          <w:szCs w:val="28"/>
        </w:rPr>
      </w:pPr>
    </w:p>
    <w:p w:rsidR="00E22FFB" w:rsidRPr="00405F38" w:rsidRDefault="00974074" w:rsidP="00E22FF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918">
        <w:rPr>
          <w:color w:val="000000"/>
          <w:sz w:val="28"/>
          <w:szCs w:val="28"/>
        </w:rPr>
        <w:t xml:space="preserve"> </w:t>
      </w:r>
      <w:r w:rsidR="00E22FFB">
        <w:rPr>
          <w:color w:val="000000"/>
          <w:sz w:val="28"/>
          <w:szCs w:val="28"/>
        </w:rPr>
        <w:t>Перерыв между обязательными и</w:t>
      </w:r>
      <w:r w:rsidR="00E22FFB" w:rsidRPr="00405F38">
        <w:rPr>
          <w:color w:val="000000"/>
          <w:sz w:val="28"/>
          <w:szCs w:val="28"/>
        </w:rPr>
        <w:t xml:space="preserve"> факультативными, групповыми за</w:t>
      </w:r>
      <w:r w:rsidR="00743D82">
        <w:rPr>
          <w:color w:val="000000"/>
          <w:sz w:val="28"/>
          <w:szCs w:val="28"/>
        </w:rPr>
        <w:t>нятиями</w:t>
      </w:r>
      <w:r w:rsidR="00E22FFB">
        <w:rPr>
          <w:color w:val="000000"/>
          <w:sz w:val="28"/>
          <w:szCs w:val="28"/>
        </w:rPr>
        <w:t xml:space="preserve"> составляет 45 минут </w:t>
      </w:r>
      <w:r w:rsidR="001938E8">
        <w:rPr>
          <w:color w:val="000000"/>
          <w:sz w:val="28"/>
          <w:szCs w:val="28"/>
        </w:rPr>
        <w:t>(согласно требований СанПиН</w:t>
      </w:r>
      <w:r w:rsidR="00E22FFB">
        <w:rPr>
          <w:color w:val="000000"/>
          <w:sz w:val="28"/>
          <w:szCs w:val="28"/>
        </w:rPr>
        <w:t xml:space="preserve"> </w:t>
      </w:r>
      <w:r w:rsidR="00E22FFB">
        <w:rPr>
          <w:sz w:val="28"/>
          <w:szCs w:val="28"/>
        </w:rPr>
        <w:t>2.4.2.2821-10 раздел 10 «Гигиенические требования к режиму образовательного процесса» пункт 10.5)</w:t>
      </w:r>
    </w:p>
    <w:p w:rsidR="00E22FFB" w:rsidRDefault="004E2918" w:rsidP="00E22FF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FFB">
        <w:rPr>
          <w:sz w:val="28"/>
          <w:szCs w:val="28"/>
        </w:rPr>
        <w:t xml:space="preserve">Объём домашних заданий ( по всем предметам) соответствует пункту 10.30 раздела 10 </w:t>
      </w:r>
      <w:r w:rsidR="00E22FFB" w:rsidRPr="00405F38">
        <w:rPr>
          <w:color w:val="000000"/>
          <w:sz w:val="28"/>
          <w:szCs w:val="28"/>
        </w:rPr>
        <w:t>требований Сан</w:t>
      </w:r>
      <w:r w:rsidR="001938E8">
        <w:rPr>
          <w:color w:val="000000"/>
          <w:sz w:val="28"/>
          <w:szCs w:val="28"/>
        </w:rPr>
        <w:t>ПиН</w:t>
      </w:r>
      <w:r w:rsidR="00E22FFB">
        <w:rPr>
          <w:color w:val="000000"/>
          <w:sz w:val="28"/>
          <w:szCs w:val="28"/>
        </w:rPr>
        <w:t xml:space="preserve"> </w:t>
      </w:r>
      <w:r w:rsidR="00E22FFB">
        <w:rPr>
          <w:sz w:val="28"/>
          <w:szCs w:val="28"/>
        </w:rPr>
        <w:t>2.4.2.2821-10 и составляет:</w:t>
      </w:r>
    </w:p>
    <w:p w:rsidR="00982943" w:rsidRDefault="00982943" w:rsidP="00E22FFB">
      <w:pPr>
        <w:tabs>
          <w:tab w:val="left" w:pos="3585"/>
        </w:tabs>
        <w:jc w:val="both"/>
        <w:rPr>
          <w:sz w:val="28"/>
          <w:szCs w:val="28"/>
        </w:rPr>
      </w:pPr>
    </w:p>
    <w:p w:rsidR="005D5931" w:rsidRDefault="005D5931" w:rsidP="00E22FFB">
      <w:pPr>
        <w:tabs>
          <w:tab w:val="left" w:pos="358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E22FFB" w:rsidRPr="005F1512" w:rsidTr="00107285">
        <w:tc>
          <w:tcPr>
            <w:tcW w:w="2268" w:type="dxa"/>
          </w:tcPr>
          <w:p w:rsidR="00E22FFB" w:rsidRPr="005F1512" w:rsidRDefault="00E22FFB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Классы</w:t>
            </w:r>
          </w:p>
        </w:tc>
        <w:tc>
          <w:tcPr>
            <w:tcW w:w="5812" w:type="dxa"/>
          </w:tcPr>
          <w:p w:rsidR="00E22FFB" w:rsidRPr="005F1512" w:rsidRDefault="00E22FFB" w:rsidP="00CA78D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Максимальное время на выполнение домашнего задания в астрономических часах</w:t>
            </w:r>
          </w:p>
        </w:tc>
      </w:tr>
      <w:tr w:rsidR="00E22FFB" w:rsidRPr="005F1512" w:rsidTr="00107285">
        <w:tc>
          <w:tcPr>
            <w:tcW w:w="2268" w:type="dxa"/>
          </w:tcPr>
          <w:p w:rsidR="00E22FFB" w:rsidRPr="00974074" w:rsidRDefault="00974074" w:rsidP="0097407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974074">
              <w:rPr>
                <w:b/>
                <w:sz w:val="28"/>
                <w:szCs w:val="28"/>
              </w:rPr>
              <w:t>10</w:t>
            </w:r>
            <w:r w:rsidR="00E22FFB" w:rsidRPr="00974074">
              <w:rPr>
                <w:b/>
                <w:sz w:val="28"/>
                <w:szCs w:val="28"/>
              </w:rPr>
              <w:t>-11</w:t>
            </w:r>
            <w:r w:rsidRPr="00974074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5812" w:type="dxa"/>
          </w:tcPr>
          <w:p w:rsidR="00E22FFB" w:rsidRPr="00974074" w:rsidRDefault="00E22FFB" w:rsidP="0097407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974074">
              <w:rPr>
                <w:b/>
                <w:sz w:val="28"/>
                <w:szCs w:val="28"/>
              </w:rPr>
              <w:t>до 3,5 часов</w:t>
            </w:r>
          </w:p>
        </w:tc>
      </w:tr>
    </w:tbl>
    <w:p w:rsidR="00B159C0" w:rsidRDefault="00B159C0" w:rsidP="004E2918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</w:p>
    <w:p w:rsidR="00743D82" w:rsidRDefault="00743D82" w:rsidP="00107285">
      <w:pPr>
        <w:pStyle w:val="3"/>
        <w:widowControl/>
        <w:autoSpaceDE/>
        <w:adjustRightInd/>
        <w:spacing w:after="0"/>
        <w:rPr>
          <w:b/>
          <w:sz w:val="28"/>
          <w:szCs w:val="28"/>
        </w:rPr>
      </w:pPr>
    </w:p>
    <w:p w:rsidR="00B159C0" w:rsidRDefault="00B159C0" w:rsidP="00B159C0">
      <w:pPr>
        <w:pStyle w:val="3"/>
        <w:widowControl/>
        <w:autoSpaceDE/>
        <w:adjustRightInd/>
        <w:spacing w:after="0"/>
        <w:ind w:firstLine="556"/>
        <w:jc w:val="center"/>
        <w:rPr>
          <w:b/>
          <w:sz w:val="28"/>
          <w:szCs w:val="28"/>
        </w:rPr>
      </w:pPr>
      <w:r w:rsidRPr="00B159C0">
        <w:rPr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B159C0" w:rsidRPr="00B159C0" w:rsidRDefault="00B159C0" w:rsidP="00B159C0">
      <w:pPr>
        <w:pStyle w:val="3"/>
        <w:widowControl/>
        <w:autoSpaceDE/>
        <w:adjustRightInd/>
        <w:spacing w:after="0"/>
        <w:ind w:firstLine="556"/>
        <w:jc w:val="center"/>
        <w:rPr>
          <w:b/>
          <w:sz w:val="28"/>
          <w:szCs w:val="28"/>
        </w:rPr>
      </w:pPr>
    </w:p>
    <w:p w:rsidR="005E6C87" w:rsidRDefault="005E6C87" w:rsidP="00416500">
      <w:pPr>
        <w:widowControl w:val="0"/>
        <w:kinsoku w:val="0"/>
        <w:overflowPunct w:val="0"/>
        <w:autoSpaceDE w:val="0"/>
        <w:autoSpaceDN w:val="0"/>
        <w:adjustRightInd w:val="0"/>
        <w:spacing w:line="244" w:lineRule="auto"/>
        <w:ind w:right="-1" w:firstLine="426"/>
        <w:jc w:val="both"/>
        <w:rPr>
          <w:sz w:val="28"/>
          <w:szCs w:val="28"/>
        </w:rPr>
      </w:pPr>
      <w:r w:rsidRPr="00B159C0">
        <w:rPr>
          <w:sz w:val="28"/>
          <w:szCs w:val="28"/>
        </w:rPr>
        <w:t xml:space="preserve">Изучение учебных предметов </w:t>
      </w:r>
      <w:r>
        <w:rPr>
          <w:sz w:val="28"/>
          <w:szCs w:val="28"/>
        </w:rPr>
        <w:t xml:space="preserve">обязательной части </w:t>
      </w:r>
      <w:r w:rsidRPr="00B159C0">
        <w:rPr>
          <w:sz w:val="28"/>
          <w:szCs w:val="28"/>
        </w:rPr>
        <w:t xml:space="preserve">федерального компонента </w:t>
      </w:r>
      <w:r>
        <w:rPr>
          <w:sz w:val="28"/>
          <w:szCs w:val="28"/>
        </w:rPr>
        <w:t xml:space="preserve">учебного плана </w:t>
      </w:r>
      <w:r w:rsidRPr="00B159C0">
        <w:rPr>
          <w:sz w:val="28"/>
          <w:szCs w:val="28"/>
        </w:rPr>
        <w:t xml:space="preserve">организуется </w:t>
      </w:r>
      <w:r>
        <w:rPr>
          <w:sz w:val="28"/>
          <w:szCs w:val="28"/>
        </w:rPr>
        <w:t xml:space="preserve">в МБОУ СОШ №12 </w:t>
      </w:r>
      <w:r w:rsidRPr="00B159C0">
        <w:rPr>
          <w:sz w:val="28"/>
          <w:szCs w:val="28"/>
        </w:rPr>
        <w:t>с использованием</w:t>
      </w:r>
      <w:r>
        <w:rPr>
          <w:sz w:val="28"/>
          <w:szCs w:val="28"/>
        </w:rPr>
        <w:t xml:space="preserve"> учебников, включенный в Федеральный перечень, утверждённый</w:t>
      </w:r>
      <w:r w:rsidRPr="00B159C0">
        <w:rPr>
          <w:sz w:val="28"/>
          <w:szCs w:val="28"/>
        </w:rPr>
        <w:t xml:space="preserve"> приказом  </w:t>
      </w:r>
      <w:proofErr w:type="spellStart"/>
      <w:r w:rsidRPr="00B159C0">
        <w:rPr>
          <w:sz w:val="28"/>
          <w:szCs w:val="28"/>
        </w:rPr>
        <w:t>Минобрнауки</w:t>
      </w:r>
      <w:proofErr w:type="spellEnd"/>
      <w:r w:rsidRPr="00B159C0">
        <w:rPr>
          <w:sz w:val="28"/>
          <w:szCs w:val="28"/>
        </w:rPr>
        <w:t xml:space="preserve"> России от  31.03.2014 № 253 «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 с изменениями, приказ </w:t>
      </w:r>
      <w:proofErr w:type="spellStart"/>
      <w:r w:rsidRPr="00B159C0">
        <w:rPr>
          <w:sz w:val="28"/>
          <w:szCs w:val="28"/>
        </w:rPr>
        <w:t>Минобрнаук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России </w:t>
      </w:r>
      <w:r w:rsidRPr="0011479F">
        <w:rPr>
          <w:sz w:val="28"/>
          <w:szCs w:val="28"/>
        </w:rPr>
        <w:t>от 08.06.2015г.</w:t>
      </w:r>
      <w:r>
        <w:rPr>
          <w:sz w:val="28"/>
          <w:szCs w:val="28"/>
        </w:rPr>
        <w:t xml:space="preserve"> №576, </w:t>
      </w:r>
      <w:r w:rsidRPr="003D415E">
        <w:rPr>
          <w:sz w:val="28"/>
          <w:szCs w:val="28"/>
        </w:rPr>
        <w:t>28.12. 2015г, 26.01.2016 г.,</w:t>
      </w:r>
      <w:r>
        <w:rPr>
          <w:sz w:val="28"/>
          <w:szCs w:val="28"/>
        </w:rPr>
        <w:t>21.04.2016 г.</w:t>
      </w:r>
      <w:r w:rsidR="00416500" w:rsidRPr="00416500">
        <w:rPr>
          <w:sz w:val="28"/>
          <w:szCs w:val="28"/>
        </w:rPr>
        <w:t xml:space="preserve"> </w:t>
      </w:r>
      <w:r w:rsidR="00416500">
        <w:rPr>
          <w:sz w:val="28"/>
          <w:szCs w:val="28"/>
        </w:rPr>
        <w:t xml:space="preserve">№15 от 26.01.2018г) </w:t>
      </w:r>
    </w:p>
    <w:p w:rsidR="005E6C87" w:rsidRDefault="005E6C87" w:rsidP="005E6C87">
      <w:pPr>
        <w:ind w:firstLine="454"/>
        <w:jc w:val="both"/>
        <w:rPr>
          <w:sz w:val="28"/>
          <w:szCs w:val="28"/>
        </w:rPr>
      </w:pPr>
      <w:r w:rsidRPr="00B159C0">
        <w:rPr>
          <w:sz w:val="28"/>
          <w:szCs w:val="28"/>
        </w:rPr>
        <w:t>Список учебников по учебным предметам, которые используются для реализации учебного плана, утвержден решением педагогиче</w:t>
      </w:r>
      <w:r>
        <w:rPr>
          <w:sz w:val="28"/>
          <w:szCs w:val="28"/>
        </w:rPr>
        <w:t>ского со</w:t>
      </w:r>
      <w:r w:rsidR="0058492F">
        <w:rPr>
          <w:sz w:val="28"/>
          <w:szCs w:val="28"/>
        </w:rPr>
        <w:t>вета (протокол № 8 от 22</w:t>
      </w:r>
      <w:r w:rsidR="00463F35">
        <w:rPr>
          <w:sz w:val="28"/>
          <w:szCs w:val="28"/>
        </w:rPr>
        <w:t>.05</w:t>
      </w:r>
      <w:r w:rsidR="00A61D18">
        <w:rPr>
          <w:sz w:val="28"/>
          <w:szCs w:val="28"/>
        </w:rPr>
        <w:t>.2018</w:t>
      </w:r>
      <w:r>
        <w:rPr>
          <w:sz w:val="28"/>
          <w:szCs w:val="28"/>
        </w:rPr>
        <w:t>г</w:t>
      </w:r>
      <w:r w:rsidRPr="00B159C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5E6C87" w:rsidRPr="00D241E5" w:rsidRDefault="005E6C87" w:rsidP="005E6C87">
      <w:pPr>
        <w:tabs>
          <w:tab w:val="left" w:pos="358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При изучении предметов, курсов регионального компонента и компонента образовательного учреждения используются учебные пособия и программы, рекомендованные к использованию в методических рекомендациях о преподавании учебных предметов, разработанных ИРО Краснодарского края, а также программ, разработанных учителями школы и прошедших внутреннюю или внешнюю экспертизу.</w:t>
      </w:r>
    </w:p>
    <w:p w:rsidR="00B159C0" w:rsidRDefault="00B159C0" w:rsidP="00B159C0">
      <w:pPr>
        <w:ind w:firstLine="454"/>
        <w:jc w:val="both"/>
        <w:rPr>
          <w:sz w:val="28"/>
          <w:szCs w:val="28"/>
        </w:rPr>
      </w:pPr>
    </w:p>
    <w:p w:rsidR="00416500" w:rsidRDefault="00416500" w:rsidP="00974074">
      <w:pPr>
        <w:jc w:val="center"/>
        <w:rPr>
          <w:b/>
          <w:noProof/>
          <w:sz w:val="28"/>
          <w:szCs w:val="28"/>
          <w:u w:val="single"/>
        </w:rPr>
      </w:pPr>
    </w:p>
    <w:p w:rsidR="002E7608" w:rsidRDefault="002E7608" w:rsidP="00974074">
      <w:pPr>
        <w:jc w:val="center"/>
        <w:rPr>
          <w:b/>
          <w:noProof/>
          <w:sz w:val="28"/>
          <w:szCs w:val="28"/>
          <w:u w:val="single"/>
        </w:rPr>
      </w:pPr>
      <w:r w:rsidRPr="00AD7C0A">
        <w:rPr>
          <w:b/>
          <w:noProof/>
          <w:sz w:val="28"/>
          <w:szCs w:val="28"/>
          <w:u w:val="single"/>
        </w:rPr>
        <w:t>Учебный план среднего общего образования</w:t>
      </w:r>
    </w:p>
    <w:p w:rsidR="002E7608" w:rsidRDefault="002E7608" w:rsidP="00C55E3F">
      <w:pPr>
        <w:jc w:val="center"/>
        <w:rPr>
          <w:noProof/>
          <w:sz w:val="28"/>
          <w:szCs w:val="28"/>
        </w:rPr>
      </w:pPr>
      <w:r w:rsidRPr="00AD7C0A">
        <w:rPr>
          <w:b/>
          <w:noProof/>
          <w:sz w:val="28"/>
          <w:szCs w:val="28"/>
        </w:rPr>
        <w:t>Особенности учебного плана</w:t>
      </w:r>
    </w:p>
    <w:p w:rsidR="002E7608" w:rsidRDefault="002E7608" w:rsidP="002E7608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Учебный план среднего общего образования обеспечивает реализацию требований Федерального компонента государственного стандарта общего образования, определяет общий объём нагрузки и максимальный объём аудиторной нагрузки обучающихся, состав учебных предметов при </w:t>
      </w:r>
      <w:proofErr w:type="gramStart"/>
      <w:r>
        <w:rPr>
          <w:sz w:val="28"/>
          <w:szCs w:val="28"/>
        </w:rPr>
        <w:t>реализации  БУП</w:t>
      </w:r>
      <w:proofErr w:type="gramEnd"/>
      <w:r>
        <w:rPr>
          <w:sz w:val="28"/>
          <w:szCs w:val="28"/>
        </w:rPr>
        <w:t>-2004 года.</w:t>
      </w:r>
    </w:p>
    <w:p w:rsidR="002E7608" w:rsidRPr="009467A4" w:rsidRDefault="002E7608" w:rsidP="002E7608">
      <w:pPr>
        <w:autoSpaceDE w:val="0"/>
        <w:autoSpaceDN w:val="0"/>
        <w:adjustRightInd w:val="0"/>
        <w:ind w:right="8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67A4">
        <w:rPr>
          <w:color w:val="000000"/>
          <w:sz w:val="28"/>
          <w:szCs w:val="28"/>
        </w:rPr>
        <w:t xml:space="preserve">Обучение в средней школе ориентировано на обеспечение личностной направленности и вариативности образования. </w:t>
      </w:r>
    </w:p>
    <w:p w:rsidR="002E7608" w:rsidRPr="009467A4" w:rsidRDefault="002E7608" w:rsidP="002E7608">
      <w:pPr>
        <w:autoSpaceDE w:val="0"/>
        <w:autoSpaceDN w:val="0"/>
        <w:adjustRightInd w:val="0"/>
        <w:ind w:firstLine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Учебный план МБОУ СОШ № 12</w:t>
      </w:r>
      <w:r w:rsidRPr="009467A4">
        <w:rPr>
          <w:color w:val="000000"/>
          <w:sz w:val="28"/>
          <w:szCs w:val="28"/>
        </w:rPr>
        <w:t xml:space="preserve"> среднего общего образования обеспечивает решение следующих задач: </w:t>
      </w:r>
    </w:p>
    <w:p w:rsidR="002E7608" w:rsidRPr="009467A4" w:rsidRDefault="002E7608" w:rsidP="002E760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-Дифференциация обучения с </w:t>
      </w:r>
      <w:r w:rsidRPr="009467A4">
        <w:rPr>
          <w:color w:val="000000"/>
          <w:sz w:val="28"/>
          <w:szCs w:val="28"/>
        </w:rPr>
        <w:t xml:space="preserve">возможностями использования </w:t>
      </w:r>
      <w:proofErr w:type="gramStart"/>
      <w:r>
        <w:rPr>
          <w:color w:val="000000"/>
          <w:sz w:val="28"/>
          <w:szCs w:val="28"/>
        </w:rPr>
        <w:t xml:space="preserve">старшеклассниками </w:t>
      </w:r>
      <w:r w:rsidRPr="009467A4">
        <w:rPr>
          <w:color w:val="000000"/>
          <w:sz w:val="28"/>
          <w:szCs w:val="28"/>
        </w:rPr>
        <w:t xml:space="preserve"> образовательных</w:t>
      </w:r>
      <w:proofErr w:type="gramEnd"/>
      <w:r w:rsidRPr="009467A4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 xml:space="preserve">профильного и  универсального обучения, </w:t>
      </w:r>
      <w:r w:rsidRPr="009467A4">
        <w:rPr>
          <w:color w:val="000000"/>
          <w:sz w:val="28"/>
          <w:szCs w:val="28"/>
        </w:rPr>
        <w:t xml:space="preserve">в соответствии с их способностями, склонностями и потребностями; </w:t>
      </w:r>
    </w:p>
    <w:p w:rsidR="002E7608" w:rsidRPr="009467A4" w:rsidRDefault="002E7608" w:rsidP="002E760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Pr="009467A4">
        <w:rPr>
          <w:color w:val="000000"/>
          <w:sz w:val="28"/>
          <w:szCs w:val="28"/>
        </w:rPr>
        <w:t xml:space="preserve">Обеспечение обучающимся равных возможностей для их последующего профессионального образования и профессиональной деятельности. </w:t>
      </w:r>
    </w:p>
    <w:p w:rsidR="002E7608" w:rsidRPr="009467A4" w:rsidRDefault="002E7608" w:rsidP="002E760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Pr="009467A4">
        <w:rPr>
          <w:color w:val="000000"/>
          <w:sz w:val="28"/>
          <w:szCs w:val="28"/>
        </w:rPr>
        <w:t xml:space="preserve"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обществе. </w:t>
      </w:r>
    </w:p>
    <w:p w:rsidR="00204C0B" w:rsidRPr="00FB4D9E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третьей ступени обучения организовано профильное и универсальное обучение для учащихся 10- 11-х классов.</w:t>
      </w:r>
    </w:p>
    <w:p w:rsidR="00204C0B" w:rsidRPr="00FB4D9E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4D9E">
        <w:rPr>
          <w:sz w:val="28"/>
          <w:szCs w:val="28"/>
        </w:rPr>
        <w:t xml:space="preserve">В 2018- 2019 учебном году 10 класс с группами: группа химико-биологического профиля и группа универсального </w:t>
      </w:r>
      <w:proofErr w:type="gramStart"/>
      <w:r w:rsidRPr="00FB4D9E">
        <w:rPr>
          <w:sz w:val="28"/>
          <w:szCs w:val="28"/>
        </w:rPr>
        <w:t>обучения ,</w:t>
      </w:r>
      <w:proofErr w:type="gramEnd"/>
      <w:r w:rsidRPr="00FB4D9E">
        <w:rPr>
          <w:sz w:val="28"/>
          <w:szCs w:val="28"/>
        </w:rPr>
        <w:t xml:space="preserve"> 11 класс- социально - педагогического  профиля</w:t>
      </w:r>
    </w:p>
    <w:p w:rsidR="00204C0B" w:rsidRPr="00FB4D9E" w:rsidRDefault="00204C0B" w:rsidP="00204C0B">
      <w:pPr>
        <w:jc w:val="both"/>
        <w:rPr>
          <w:sz w:val="28"/>
          <w:szCs w:val="28"/>
        </w:rPr>
      </w:pPr>
      <w:r w:rsidRPr="00FB4D9E">
        <w:rPr>
          <w:sz w:val="28"/>
          <w:szCs w:val="28"/>
        </w:rPr>
        <w:t xml:space="preserve">   Профильные предметы в 10 классе, в группе химико-биологического </w:t>
      </w:r>
      <w:proofErr w:type="gramStart"/>
      <w:r w:rsidRPr="00FB4D9E">
        <w:rPr>
          <w:sz w:val="28"/>
          <w:szCs w:val="28"/>
        </w:rPr>
        <w:t>профиля :</w:t>
      </w:r>
      <w:proofErr w:type="gramEnd"/>
      <w:r w:rsidRPr="00FB4D9E">
        <w:rPr>
          <w:sz w:val="28"/>
          <w:szCs w:val="28"/>
        </w:rPr>
        <w:t xml:space="preserve"> химия – 3 часа и биология -3 часа, в 11 классе социально-педагогического профиля - русский язык- 3 часа и обществознание – 3 часа.</w:t>
      </w:r>
    </w:p>
    <w:p w:rsidR="00204C0B" w:rsidRDefault="00204C0B" w:rsidP="00204C0B">
      <w:pPr>
        <w:jc w:val="both"/>
        <w:rPr>
          <w:sz w:val="28"/>
          <w:szCs w:val="28"/>
        </w:rPr>
      </w:pPr>
      <w:r w:rsidRPr="00C062F5">
        <w:rPr>
          <w:b/>
          <w:sz w:val="28"/>
          <w:szCs w:val="28"/>
        </w:rPr>
        <w:t xml:space="preserve">   </w:t>
      </w:r>
      <w:r w:rsidRPr="00C062F5">
        <w:rPr>
          <w:sz w:val="28"/>
          <w:szCs w:val="28"/>
        </w:rPr>
        <w:t>Форма организации профильно</w:t>
      </w:r>
      <w:r>
        <w:rPr>
          <w:sz w:val="28"/>
          <w:szCs w:val="28"/>
        </w:rPr>
        <w:t>го обучения в 10 классе – профильная группа, в 11 классе-</w:t>
      </w:r>
      <w:r w:rsidRPr="00C062F5">
        <w:rPr>
          <w:sz w:val="28"/>
          <w:szCs w:val="28"/>
        </w:rPr>
        <w:t xml:space="preserve"> профильный класс</w:t>
      </w:r>
      <w:r>
        <w:rPr>
          <w:sz w:val="28"/>
          <w:szCs w:val="28"/>
        </w:rPr>
        <w:t>.</w:t>
      </w:r>
      <w:r w:rsidRPr="00C062F5">
        <w:rPr>
          <w:sz w:val="28"/>
          <w:szCs w:val="28"/>
        </w:rPr>
        <w:t xml:space="preserve"> </w:t>
      </w:r>
    </w:p>
    <w:p w:rsidR="00204C0B" w:rsidRPr="00FD1129" w:rsidRDefault="00204C0B" w:rsidP="00204C0B">
      <w:pPr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   </w:t>
      </w:r>
      <w:r>
        <w:rPr>
          <w:sz w:val="28"/>
          <w:szCs w:val="28"/>
        </w:rPr>
        <w:t>Курс Основы православной культуры в 10-11 классах реализуется через факультатив 1 час в неделю.</w:t>
      </w:r>
    </w:p>
    <w:p w:rsidR="00204C0B" w:rsidRDefault="00204C0B" w:rsidP="00204C0B">
      <w:pPr>
        <w:rPr>
          <w:sz w:val="28"/>
          <w:szCs w:val="28"/>
        </w:rPr>
      </w:pPr>
      <w:r>
        <w:rPr>
          <w:sz w:val="28"/>
          <w:szCs w:val="28"/>
        </w:rPr>
        <w:t xml:space="preserve">   В 10 классе изучается предмет «Астрономия» во втором полугодии 1 час </w:t>
      </w:r>
      <w:proofErr w:type="gramStart"/>
      <w:r>
        <w:rPr>
          <w:sz w:val="28"/>
          <w:szCs w:val="28"/>
        </w:rPr>
        <w:t>и  в</w:t>
      </w:r>
      <w:proofErr w:type="gramEnd"/>
      <w:r>
        <w:rPr>
          <w:sz w:val="28"/>
          <w:szCs w:val="28"/>
        </w:rPr>
        <w:t xml:space="preserve"> 1 полугодии 11 класса 2019-2020 учебного года 1 час.</w:t>
      </w:r>
    </w:p>
    <w:p w:rsidR="00204C0B" w:rsidRPr="00C062F5" w:rsidRDefault="00204C0B" w:rsidP="00204C0B">
      <w:pPr>
        <w:rPr>
          <w:sz w:val="28"/>
          <w:szCs w:val="28"/>
        </w:rPr>
      </w:pPr>
      <w:r>
        <w:rPr>
          <w:sz w:val="28"/>
          <w:szCs w:val="28"/>
        </w:rPr>
        <w:t xml:space="preserve">В 11 классе предмет «Астрономия» изучается в 1 полугодии 2018- 2019 учебного года. </w:t>
      </w:r>
    </w:p>
    <w:p w:rsidR="00107285" w:rsidRDefault="00107285" w:rsidP="002E7608">
      <w:pPr>
        <w:jc w:val="both"/>
        <w:rPr>
          <w:sz w:val="28"/>
          <w:szCs w:val="28"/>
        </w:rPr>
      </w:pPr>
    </w:p>
    <w:p w:rsidR="00107285" w:rsidRPr="00C062F5" w:rsidRDefault="00107285" w:rsidP="002E7608">
      <w:pPr>
        <w:jc w:val="both"/>
        <w:rPr>
          <w:sz w:val="28"/>
          <w:szCs w:val="28"/>
        </w:rPr>
      </w:pPr>
    </w:p>
    <w:p w:rsidR="002E7608" w:rsidRDefault="002E7608" w:rsidP="002E7608">
      <w:pPr>
        <w:tabs>
          <w:tab w:val="left" w:pos="3585"/>
        </w:tabs>
        <w:jc w:val="center"/>
        <w:rPr>
          <w:b/>
          <w:sz w:val="28"/>
          <w:szCs w:val="28"/>
        </w:rPr>
      </w:pPr>
      <w:r w:rsidRPr="00721FD1">
        <w:rPr>
          <w:b/>
          <w:sz w:val="28"/>
          <w:szCs w:val="28"/>
        </w:rPr>
        <w:t>Региональная специфика учебного плана</w:t>
      </w:r>
    </w:p>
    <w:p w:rsidR="002E7608" w:rsidRDefault="002E7608" w:rsidP="002E7608">
      <w:pPr>
        <w:tabs>
          <w:tab w:val="left" w:pos="3585"/>
        </w:tabs>
        <w:rPr>
          <w:sz w:val="28"/>
          <w:szCs w:val="28"/>
        </w:rPr>
      </w:pPr>
    </w:p>
    <w:p w:rsidR="002E7608" w:rsidRDefault="002E7608" w:rsidP="002E7608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Региональной спецификой учебного плана среднего общего образования является ведение учебного предмета «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 xml:space="preserve">», который проводится в 10 -11 классе по 1 часу в неделю, ведение учебного предмета «Основы безопасности жизнедеятельности» в 10 классе в объёме 2 часов в неделю, </w:t>
      </w:r>
      <w:proofErr w:type="gramStart"/>
      <w:r>
        <w:rPr>
          <w:sz w:val="28"/>
          <w:szCs w:val="28"/>
        </w:rPr>
        <w:t>из  часов</w:t>
      </w:r>
      <w:proofErr w:type="gramEnd"/>
      <w:r>
        <w:rPr>
          <w:sz w:val="28"/>
          <w:szCs w:val="28"/>
        </w:rPr>
        <w:t xml:space="preserve"> регионального компонента и  компонента образовательного учреждения .</w:t>
      </w:r>
    </w:p>
    <w:p w:rsidR="00204C0B" w:rsidRDefault="00204C0B" w:rsidP="002E7608">
      <w:pPr>
        <w:tabs>
          <w:tab w:val="left" w:pos="3585"/>
        </w:tabs>
        <w:jc w:val="both"/>
        <w:rPr>
          <w:sz w:val="28"/>
          <w:szCs w:val="28"/>
        </w:rPr>
      </w:pPr>
    </w:p>
    <w:p w:rsidR="00204C0B" w:rsidRDefault="00204C0B" w:rsidP="002E7608">
      <w:pPr>
        <w:tabs>
          <w:tab w:val="left" w:pos="3585"/>
        </w:tabs>
        <w:jc w:val="both"/>
        <w:rPr>
          <w:sz w:val="28"/>
          <w:szCs w:val="28"/>
        </w:rPr>
      </w:pPr>
    </w:p>
    <w:p w:rsidR="00204C0B" w:rsidRDefault="00204C0B" w:rsidP="002E7608">
      <w:pPr>
        <w:tabs>
          <w:tab w:val="left" w:pos="3585"/>
        </w:tabs>
        <w:jc w:val="both"/>
        <w:rPr>
          <w:sz w:val="28"/>
          <w:szCs w:val="28"/>
        </w:rPr>
      </w:pPr>
    </w:p>
    <w:p w:rsidR="002E7608" w:rsidRDefault="002E7608" w:rsidP="002E7608">
      <w:pPr>
        <w:tabs>
          <w:tab w:val="left" w:pos="3585"/>
        </w:tabs>
        <w:jc w:val="center"/>
        <w:rPr>
          <w:b/>
          <w:sz w:val="28"/>
          <w:szCs w:val="28"/>
        </w:rPr>
      </w:pPr>
      <w:r w:rsidRPr="00993A63">
        <w:rPr>
          <w:b/>
          <w:sz w:val="28"/>
          <w:szCs w:val="28"/>
        </w:rPr>
        <w:t>Компонент образовательного учреждения</w:t>
      </w:r>
    </w:p>
    <w:p w:rsidR="005D5931" w:rsidRDefault="005D5931" w:rsidP="002E7608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204C0B" w:rsidRPr="00FB4D9E" w:rsidRDefault="00204C0B" w:rsidP="00204C0B">
      <w:pPr>
        <w:jc w:val="both"/>
        <w:rPr>
          <w:sz w:val="28"/>
          <w:szCs w:val="28"/>
        </w:rPr>
      </w:pPr>
      <w:r w:rsidRPr="00FB4D9E">
        <w:rPr>
          <w:b/>
          <w:sz w:val="28"/>
          <w:szCs w:val="28"/>
          <w:u w:val="single"/>
        </w:rPr>
        <w:t>10 класс</w:t>
      </w:r>
      <w:r w:rsidRPr="00FB4D9E">
        <w:rPr>
          <w:b/>
          <w:sz w:val="28"/>
          <w:szCs w:val="28"/>
        </w:rPr>
        <w:t xml:space="preserve"> </w:t>
      </w:r>
      <w:proofErr w:type="gramStart"/>
      <w:r w:rsidRPr="00FB4D9E">
        <w:rPr>
          <w:b/>
          <w:sz w:val="28"/>
          <w:szCs w:val="28"/>
        </w:rPr>
        <w:t>–  разделен</w:t>
      </w:r>
      <w:proofErr w:type="gramEnd"/>
      <w:r w:rsidRPr="00FB4D9E">
        <w:rPr>
          <w:b/>
          <w:sz w:val="28"/>
          <w:szCs w:val="28"/>
        </w:rPr>
        <w:t xml:space="preserve"> на </w:t>
      </w:r>
      <w:r w:rsidRPr="00FB4D9E">
        <w:rPr>
          <w:sz w:val="28"/>
          <w:szCs w:val="28"/>
        </w:rPr>
        <w:t xml:space="preserve">группу химико-биологического профиля и группу универсального обучения </w:t>
      </w:r>
      <w:r w:rsidRPr="00FB4D9E">
        <w:rPr>
          <w:b/>
          <w:sz w:val="28"/>
          <w:szCs w:val="28"/>
        </w:rPr>
        <w:t xml:space="preserve">. </w:t>
      </w:r>
      <w:r w:rsidRPr="00FB4D9E">
        <w:rPr>
          <w:sz w:val="28"/>
          <w:szCs w:val="28"/>
        </w:rPr>
        <w:t>Профильные предметы в группе химико-биологического профиля– химия, биология.</w:t>
      </w:r>
    </w:p>
    <w:p w:rsidR="00204C0B" w:rsidRDefault="00204C0B" w:rsidP="00204C0B">
      <w:pPr>
        <w:jc w:val="both"/>
        <w:rPr>
          <w:sz w:val="28"/>
          <w:szCs w:val="28"/>
        </w:rPr>
      </w:pPr>
      <w:r w:rsidRPr="002D6770">
        <w:rPr>
          <w:sz w:val="28"/>
          <w:szCs w:val="28"/>
        </w:rPr>
        <w:t>Региональный компонент и компонент образовательного учрежде</w:t>
      </w:r>
      <w:r>
        <w:rPr>
          <w:sz w:val="28"/>
          <w:szCs w:val="28"/>
        </w:rPr>
        <w:t xml:space="preserve">ния в </w:t>
      </w:r>
      <w:r w:rsidRPr="004A681E">
        <w:rPr>
          <w:b/>
          <w:sz w:val="28"/>
          <w:szCs w:val="28"/>
        </w:rPr>
        <w:t xml:space="preserve">10 классе </w:t>
      </w:r>
      <w:r>
        <w:rPr>
          <w:sz w:val="28"/>
          <w:szCs w:val="28"/>
        </w:rPr>
        <w:t xml:space="preserve">в </w:t>
      </w:r>
      <w:r w:rsidRPr="00FB4D9E">
        <w:rPr>
          <w:sz w:val="28"/>
          <w:szCs w:val="28"/>
        </w:rPr>
        <w:t>количестве 4,5 часов распределяются</w:t>
      </w:r>
      <w:r>
        <w:rPr>
          <w:sz w:val="28"/>
          <w:szCs w:val="28"/>
        </w:rPr>
        <w:t xml:space="preserve"> следующим образом</w:t>
      </w:r>
      <w:r w:rsidRPr="002D6770">
        <w:rPr>
          <w:sz w:val="28"/>
          <w:szCs w:val="28"/>
        </w:rPr>
        <w:t>:</w:t>
      </w:r>
    </w:p>
    <w:p w:rsidR="00204C0B" w:rsidRDefault="00204C0B" w:rsidP="00204C0B">
      <w:pPr>
        <w:pStyle w:val="af1"/>
        <w:numPr>
          <w:ilvl w:val="0"/>
          <w:numId w:val="8"/>
        </w:num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На увеличение часов базовых предметов федерального компонента</w:t>
      </w:r>
      <w:r w:rsidRPr="002D6770">
        <w:rPr>
          <w:sz w:val="28"/>
          <w:szCs w:val="28"/>
        </w:rPr>
        <w:t>:</w:t>
      </w:r>
    </w:p>
    <w:p w:rsidR="00204C0B" w:rsidRDefault="00204C0B" w:rsidP="00204C0B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Алгебра и начала анализа – 1 час,</w:t>
      </w:r>
    </w:p>
    <w:p w:rsidR="00204C0B" w:rsidRPr="004A681E" w:rsidRDefault="00204C0B" w:rsidP="00204C0B">
      <w:pPr>
        <w:pStyle w:val="af1"/>
        <w:jc w:val="both"/>
        <w:rPr>
          <w:sz w:val="28"/>
          <w:szCs w:val="28"/>
        </w:rPr>
      </w:pPr>
      <w:r w:rsidRPr="004A681E">
        <w:rPr>
          <w:sz w:val="28"/>
          <w:szCs w:val="28"/>
        </w:rPr>
        <w:t>Основы безопасности жизнедеятельности – 1 час,</w:t>
      </w:r>
    </w:p>
    <w:p w:rsidR="00204C0B" w:rsidRDefault="00204C0B" w:rsidP="00204C0B">
      <w:pPr>
        <w:pStyle w:val="af1"/>
        <w:numPr>
          <w:ilvl w:val="0"/>
          <w:numId w:val="8"/>
        </w:num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курса 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 xml:space="preserve"> – 1 час,</w:t>
      </w:r>
    </w:p>
    <w:p w:rsidR="00A63BF1" w:rsidRPr="00204C0B" w:rsidRDefault="00204C0B" w:rsidP="00204C0B">
      <w:pPr>
        <w:jc w:val="both"/>
        <w:rPr>
          <w:sz w:val="28"/>
          <w:szCs w:val="28"/>
        </w:rPr>
      </w:pPr>
      <w:r w:rsidRPr="006E100E">
        <w:rPr>
          <w:sz w:val="28"/>
          <w:szCs w:val="28"/>
        </w:rPr>
        <w:t xml:space="preserve">Для изучения </w:t>
      </w:r>
      <w:r>
        <w:rPr>
          <w:sz w:val="28"/>
          <w:szCs w:val="28"/>
        </w:rPr>
        <w:t xml:space="preserve">элективных </w:t>
      </w:r>
      <w:r w:rsidRPr="00FB4D9E">
        <w:rPr>
          <w:sz w:val="28"/>
          <w:szCs w:val="28"/>
        </w:rPr>
        <w:t>учебных предметов – 1,5 часов.</w:t>
      </w:r>
    </w:p>
    <w:p w:rsidR="00A63BF1" w:rsidRPr="006E100E" w:rsidRDefault="00A63BF1" w:rsidP="00A63BF1">
      <w:pPr>
        <w:pStyle w:val="af1"/>
        <w:jc w:val="both"/>
        <w:rPr>
          <w:sz w:val="28"/>
          <w:szCs w:val="28"/>
        </w:rPr>
      </w:pPr>
      <w:r w:rsidRPr="006E100E">
        <w:rPr>
          <w:sz w:val="28"/>
          <w:szCs w:val="28"/>
        </w:rPr>
        <w:t xml:space="preserve">    </w:t>
      </w:r>
    </w:p>
    <w:p w:rsidR="002E7608" w:rsidRDefault="00A63BF1" w:rsidP="002E7608">
      <w:pPr>
        <w:jc w:val="both"/>
        <w:rPr>
          <w:sz w:val="28"/>
          <w:szCs w:val="28"/>
        </w:rPr>
      </w:pPr>
      <w:r w:rsidRPr="00204C0B">
        <w:rPr>
          <w:b/>
          <w:sz w:val="28"/>
          <w:szCs w:val="28"/>
          <w:u w:val="single"/>
        </w:rPr>
        <w:t>11</w:t>
      </w:r>
      <w:r w:rsidR="002E7608" w:rsidRPr="00204C0B">
        <w:rPr>
          <w:b/>
          <w:sz w:val="28"/>
          <w:szCs w:val="28"/>
          <w:u w:val="single"/>
        </w:rPr>
        <w:t xml:space="preserve"> класс</w:t>
      </w:r>
      <w:r w:rsidR="004A681E" w:rsidRPr="00204C0B">
        <w:rPr>
          <w:b/>
          <w:sz w:val="28"/>
          <w:szCs w:val="28"/>
        </w:rPr>
        <w:t xml:space="preserve"> – класс</w:t>
      </w:r>
      <w:r w:rsidR="002E7608" w:rsidRPr="00204C0B">
        <w:rPr>
          <w:b/>
          <w:sz w:val="28"/>
          <w:szCs w:val="28"/>
        </w:rPr>
        <w:t xml:space="preserve"> социально-педагогического профиля.</w:t>
      </w:r>
      <w:r w:rsidR="002E7608" w:rsidRPr="002E7608">
        <w:rPr>
          <w:sz w:val="28"/>
          <w:szCs w:val="28"/>
        </w:rPr>
        <w:t xml:space="preserve"> </w:t>
      </w:r>
      <w:r w:rsidR="002E7608" w:rsidRPr="00D27007">
        <w:rPr>
          <w:sz w:val="28"/>
          <w:szCs w:val="28"/>
        </w:rPr>
        <w:t>Профильные пред</w:t>
      </w:r>
      <w:r w:rsidR="002E7608">
        <w:rPr>
          <w:sz w:val="28"/>
          <w:szCs w:val="28"/>
        </w:rPr>
        <w:t xml:space="preserve">меты – русский язык, </w:t>
      </w:r>
      <w:r w:rsidR="002E7608" w:rsidRPr="000770BD">
        <w:rPr>
          <w:sz w:val="28"/>
          <w:szCs w:val="28"/>
        </w:rPr>
        <w:t>обществознание.</w:t>
      </w:r>
    </w:p>
    <w:p w:rsidR="002E7608" w:rsidRDefault="002E7608" w:rsidP="002E7608">
      <w:pPr>
        <w:jc w:val="both"/>
        <w:rPr>
          <w:sz w:val="28"/>
          <w:szCs w:val="28"/>
        </w:rPr>
      </w:pPr>
      <w:r w:rsidRPr="002D6770">
        <w:rPr>
          <w:sz w:val="28"/>
          <w:szCs w:val="28"/>
        </w:rPr>
        <w:t>Региональный компонент и компонент образовательного учрежде</w:t>
      </w:r>
      <w:r>
        <w:rPr>
          <w:sz w:val="28"/>
          <w:szCs w:val="28"/>
        </w:rPr>
        <w:t xml:space="preserve">ния в </w:t>
      </w:r>
      <w:r w:rsidR="00A63BF1">
        <w:rPr>
          <w:b/>
          <w:sz w:val="28"/>
          <w:szCs w:val="28"/>
        </w:rPr>
        <w:t>11</w:t>
      </w:r>
      <w:r w:rsidRPr="002E7608">
        <w:rPr>
          <w:b/>
          <w:sz w:val="28"/>
          <w:szCs w:val="28"/>
        </w:rPr>
        <w:t xml:space="preserve"> классе</w:t>
      </w:r>
      <w:r w:rsidR="004A681E">
        <w:rPr>
          <w:sz w:val="28"/>
          <w:szCs w:val="28"/>
        </w:rPr>
        <w:t xml:space="preserve"> в количестве 7</w:t>
      </w:r>
      <w:r w:rsidRPr="002D6770">
        <w:rPr>
          <w:sz w:val="28"/>
          <w:szCs w:val="28"/>
        </w:rPr>
        <w:t xml:space="preserve"> часов р</w:t>
      </w:r>
      <w:r>
        <w:rPr>
          <w:sz w:val="28"/>
          <w:szCs w:val="28"/>
        </w:rPr>
        <w:t>аспределяются следующим образом</w:t>
      </w:r>
      <w:r w:rsidRPr="002D6770">
        <w:rPr>
          <w:sz w:val="28"/>
          <w:szCs w:val="28"/>
        </w:rPr>
        <w:t>:</w:t>
      </w:r>
    </w:p>
    <w:p w:rsidR="002E7608" w:rsidRDefault="002E7608" w:rsidP="002E7608">
      <w:pPr>
        <w:pStyle w:val="af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увеличение часов базовых предметов федерального компонента</w:t>
      </w:r>
      <w:r w:rsidRPr="002D6770">
        <w:rPr>
          <w:sz w:val="28"/>
          <w:szCs w:val="28"/>
        </w:rPr>
        <w:t>:</w:t>
      </w:r>
    </w:p>
    <w:p w:rsidR="002E7608" w:rsidRDefault="002E7608" w:rsidP="002E760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Алгебра и начала анализа – 1 час,</w:t>
      </w:r>
    </w:p>
    <w:p w:rsidR="002E7608" w:rsidRDefault="002E7608" w:rsidP="002E7608">
      <w:pPr>
        <w:pStyle w:val="af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курса 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 xml:space="preserve"> – 1 час,</w:t>
      </w:r>
    </w:p>
    <w:p w:rsidR="002E7608" w:rsidRPr="006E100E" w:rsidRDefault="002E7608" w:rsidP="002E7608">
      <w:pPr>
        <w:pStyle w:val="af1"/>
        <w:numPr>
          <w:ilvl w:val="0"/>
          <w:numId w:val="7"/>
        </w:numPr>
        <w:jc w:val="both"/>
        <w:rPr>
          <w:sz w:val="28"/>
          <w:szCs w:val="28"/>
        </w:rPr>
      </w:pPr>
      <w:r w:rsidRPr="006E100E">
        <w:rPr>
          <w:sz w:val="28"/>
          <w:szCs w:val="28"/>
        </w:rPr>
        <w:t xml:space="preserve">Для изучения элективных учебных предметов – 5 часов.    </w:t>
      </w:r>
    </w:p>
    <w:p w:rsidR="001938E8" w:rsidRDefault="001938E8" w:rsidP="002E7608">
      <w:pPr>
        <w:tabs>
          <w:tab w:val="left" w:pos="3585"/>
        </w:tabs>
        <w:rPr>
          <w:b/>
          <w:color w:val="000000" w:themeColor="text1"/>
          <w:sz w:val="28"/>
          <w:szCs w:val="28"/>
          <w:u w:val="single"/>
        </w:rPr>
      </w:pPr>
    </w:p>
    <w:p w:rsidR="002E7608" w:rsidRPr="00AD7C0A" w:rsidRDefault="002E7608" w:rsidP="002E7608">
      <w:pPr>
        <w:tabs>
          <w:tab w:val="left" w:pos="3585"/>
        </w:tabs>
        <w:jc w:val="center"/>
        <w:rPr>
          <w:sz w:val="28"/>
          <w:szCs w:val="28"/>
        </w:rPr>
      </w:pPr>
    </w:p>
    <w:p w:rsidR="002E7608" w:rsidRDefault="002E7608" w:rsidP="00C55E3F">
      <w:pPr>
        <w:jc w:val="center"/>
        <w:rPr>
          <w:b/>
          <w:sz w:val="28"/>
          <w:szCs w:val="28"/>
        </w:rPr>
      </w:pPr>
      <w:r w:rsidRPr="00352878">
        <w:rPr>
          <w:b/>
          <w:sz w:val="28"/>
          <w:szCs w:val="28"/>
        </w:rPr>
        <w:t>Элективные учебные предметы</w:t>
      </w:r>
    </w:p>
    <w:p w:rsidR="00204C0B" w:rsidRDefault="00BF1C78" w:rsidP="00204C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 </w:t>
      </w:r>
      <w:r w:rsidR="00204C0B" w:rsidRPr="006E100E">
        <w:rPr>
          <w:sz w:val="28"/>
          <w:szCs w:val="28"/>
        </w:rPr>
        <w:t>Для изучения элективных учебных предметов</w:t>
      </w:r>
      <w:r w:rsidR="00204C0B">
        <w:rPr>
          <w:sz w:val="28"/>
          <w:szCs w:val="28"/>
        </w:rPr>
        <w:t xml:space="preserve"> для </w:t>
      </w:r>
      <w:r w:rsidR="00204C0B">
        <w:rPr>
          <w:b/>
          <w:color w:val="000000" w:themeColor="text1"/>
          <w:sz w:val="28"/>
          <w:szCs w:val="28"/>
          <w:u w:val="single"/>
        </w:rPr>
        <w:t xml:space="preserve">10 </w:t>
      </w:r>
      <w:r w:rsidR="00204C0B" w:rsidRPr="00D27007">
        <w:rPr>
          <w:b/>
          <w:color w:val="000000" w:themeColor="text1"/>
          <w:sz w:val="28"/>
          <w:szCs w:val="28"/>
          <w:u w:val="single"/>
        </w:rPr>
        <w:t>класс</w:t>
      </w:r>
      <w:r w:rsidR="00204C0B">
        <w:rPr>
          <w:b/>
          <w:color w:val="000000" w:themeColor="text1"/>
          <w:sz w:val="28"/>
          <w:szCs w:val="28"/>
          <w:u w:val="single"/>
        </w:rPr>
        <w:t>а</w:t>
      </w:r>
      <w:r w:rsidR="00204C0B">
        <w:rPr>
          <w:b/>
          <w:color w:val="000000" w:themeColor="text1"/>
          <w:sz w:val="28"/>
          <w:szCs w:val="28"/>
        </w:rPr>
        <w:t xml:space="preserve"> – группы химико-биологического</w:t>
      </w:r>
      <w:r w:rsidR="00204C0B">
        <w:rPr>
          <w:b/>
          <w:sz w:val="28"/>
          <w:szCs w:val="28"/>
        </w:rPr>
        <w:t xml:space="preserve"> профиля </w:t>
      </w:r>
      <w:r w:rsidR="00204C0B">
        <w:rPr>
          <w:sz w:val="28"/>
          <w:szCs w:val="28"/>
        </w:rPr>
        <w:t>отводится</w:t>
      </w:r>
      <w:r w:rsidR="00204C0B" w:rsidRPr="006E100E">
        <w:rPr>
          <w:sz w:val="28"/>
          <w:szCs w:val="28"/>
        </w:rPr>
        <w:t xml:space="preserve"> </w:t>
      </w:r>
      <w:r w:rsidR="00204C0B">
        <w:rPr>
          <w:sz w:val="28"/>
          <w:szCs w:val="28"/>
        </w:rPr>
        <w:t>1,5 часа.</w:t>
      </w:r>
    </w:p>
    <w:p w:rsidR="00204C0B" w:rsidRPr="00557EC6" w:rsidRDefault="00204C0B" w:rsidP="00204C0B">
      <w:pPr>
        <w:jc w:val="both"/>
        <w:rPr>
          <w:b/>
          <w:sz w:val="28"/>
          <w:szCs w:val="28"/>
        </w:rPr>
      </w:pPr>
      <w:r w:rsidRPr="00557EC6">
        <w:rPr>
          <w:b/>
          <w:sz w:val="28"/>
          <w:szCs w:val="28"/>
        </w:rPr>
        <w:t>Элективные учебные предметы (курсы</w:t>
      </w:r>
      <w:proofErr w:type="gramStart"/>
      <w:r w:rsidRPr="00557EC6">
        <w:rPr>
          <w:b/>
          <w:sz w:val="28"/>
          <w:szCs w:val="28"/>
        </w:rPr>
        <w:t>) :</w:t>
      </w:r>
      <w:proofErr w:type="gramEnd"/>
    </w:p>
    <w:p w:rsidR="00204C0B" w:rsidRPr="003C0A99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>-курс «Химия и экологическая культура» (1ч) обеспечивае</w:t>
      </w:r>
      <w:r w:rsidRPr="003C0A99">
        <w:rPr>
          <w:sz w:val="28"/>
          <w:szCs w:val="28"/>
        </w:rPr>
        <w:t>т дополнительную подготовку</w:t>
      </w:r>
      <w:r>
        <w:rPr>
          <w:sz w:val="28"/>
          <w:szCs w:val="28"/>
        </w:rPr>
        <w:t xml:space="preserve"> обучающихся по химии к государственной итоговой</w:t>
      </w:r>
      <w:r w:rsidRPr="003C0A99">
        <w:rPr>
          <w:sz w:val="28"/>
          <w:szCs w:val="28"/>
        </w:rPr>
        <w:t xml:space="preserve"> аттестации в форме ЕГЭ.</w:t>
      </w:r>
    </w:p>
    <w:p w:rsidR="00204C0B" w:rsidRDefault="00E6325F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>- курс «Генетика человека</w:t>
      </w:r>
      <w:r w:rsidR="00204C0B">
        <w:rPr>
          <w:sz w:val="28"/>
          <w:szCs w:val="28"/>
        </w:rPr>
        <w:t>» (0,5</w:t>
      </w:r>
      <w:r w:rsidR="00204C0B" w:rsidRPr="003C0A99">
        <w:rPr>
          <w:sz w:val="28"/>
          <w:szCs w:val="28"/>
        </w:rPr>
        <w:t>ч) расширяет учебный мате</w:t>
      </w:r>
      <w:r w:rsidR="00204C0B">
        <w:rPr>
          <w:sz w:val="28"/>
          <w:szCs w:val="28"/>
        </w:rPr>
        <w:t>риал предмета «Биология</w:t>
      </w:r>
      <w:r w:rsidR="00204C0B" w:rsidRPr="003C0A99">
        <w:rPr>
          <w:sz w:val="28"/>
          <w:szCs w:val="28"/>
        </w:rPr>
        <w:t>» и удовлетворяет позна</w:t>
      </w:r>
      <w:r w:rsidR="00204C0B">
        <w:rPr>
          <w:sz w:val="28"/>
          <w:szCs w:val="28"/>
        </w:rPr>
        <w:t>вательные интересы обучающихся.</w:t>
      </w:r>
    </w:p>
    <w:p w:rsidR="00204C0B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100E">
        <w:rPr>
          <w:sz w:val="28"/>
          <w:szCs w:val="28"/>
        </w:rPr>
        <w:t>Для изучения элективных учебных предметов</w:t>
      </w:r>
      <w:r>
        <w:rPr>
          <w:sz w:val="28"/>
          <w:szCs w:val="28"/>
        </w:rPr>
        <w:t xml:space="preserve"> для </w:t>
      </w:r>
      <w:r>
        <w:rPr>
          <w:b/>
          <w:color w:val="000000" w:themeColor="text1"/>
          <w:sz w:val="28"/>
          <w:szCs w:val="28"/>
          <w:u w:val="single"/>
        </w:rPr>
        <w:t xml:space="preserve">10 </w:t>
      </w:r>
      <w:r w:rsidRPr="00D27007">
        <w:rPr>
          <w:b/>
          <w:color w:val="000000" w:themeColor="text1"/>
          <w:sz w:val="28"/>
          <w:szCs w:val="28"/>
          <w:u w:val="single"/>
        </w:rPr>
        <w:t>класс</w:t>
      </w:r>
      <w:r>
        <w:rPr>
          <w:b/>
          <w:color w:val="000000" w:themeColor="text1"/>
          <w:sz w:val="28"/>
          <w:szCs w:val="28"/>
          <w:u w:val="single"/>
        </w:rPr>
        <w:t>а</w:t>
      </w:r>
      <w:r>
        <w:rPr>
          <w:b/>
          <w:color w:val="000000" w:themeColor="text1"/>
          <w:sz w:val="28"/>
          <w:szCs w:val="28"/>
        </w:rPr>
        <w:t xml:space="preserve"> – группы универсального обучения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 w:rsidRPr="006E100E">
        <w:rPr>
          <w:sz w:val="28"/>
          <w:szCs w:val="28"/>
        </w:rPr>
        <w:t xml:space="preserve"> </w:t>
      </w:r>
      <w:r>
        <w:rPr>
          <w:sz w:val="28"/>
          <w:szCs w:val="28"/>
        </w:rPr>
        <w:t>1,5 часа.</w:t>
      </w:r>
    </w:p>
    <w:p w:rsidR="00204C0B" w:rsidRPr="00557EC6" w:rsidRDefault="00204C0B" w:rsidP="00204C0B">
      <w:pPr>
        <w:jc w:val="both"/>
        <w:rPr>
          <w:b/>
          <w:sz w:val="28"/>
          <w:szCs w:val="28"/>
        </w:rPr>
      </w:pPr>
      <w:r w:rsidRPr="00557EC6">
        <w:rPr>
          <w:b/>
          <w:sz w:val="28"/>
          <w:szCs w:val="28"/>
        </w:rPr>
        <w:t>Элективные учебные предметы (курсы</w:t>
      </w:r>
      <w:proofErr w:type="gramStart"/>
      <w:r w:rsidRPr="00557EC6">
        <w:rPr>
          <w:b/>
          <w:sz w:val="28"/>
          <w:szCs w:val="28"/>
        </w:rPr>
        <w:t>) :</w:t>
      </w:r>
      <w:proofErr w:type="gramEnd"/>
    </w:p>
    <w:p w:rsidR="00204C0B" w:rsidRPr="003C0A99" w:rsidRDefault="00204C0B" w:rsidP="00204C0B">
      <w:pPr>
        <w:jc w:val="both"/>
        <w:rPr>
          <w:sz w:val="28"/>
          <w:szCs w:val="28"/>
        </w:rPr>
      </w:pPr>
      <w:r>
        <w:rPr>
          <w:sz w:val="28"/>
          <w:szCs w:val="28"/>
        </w:rPr>
        <w:t>-курс «Уравнения, неравенства, системы» (1ч) обеспечивае</w:t>
      </w:r>
      <w:r w:rsidRPr="003C0A99">
        <w:rPr>
          <w:sz w:val="28"/>
          <w:szCs w:val="28"/>
        </w:rPr>
        <w:t>т дополнительную подготовку</w:t>
      </w:r>
      <w:r>
        <w:rPr>
          <w:sz w:val="28"/>
          <w:szCs w:val="28"/>
        </w:rPr>
        <w:t xml:space="preserve"> обучающихся по математике к государственной итоговой</w:t>
      </w:r>
      <w:r w:rsidRPr="003C0A99">
        <w:rPr>
          <w:sz w:val="28"/>
          <w:szCs w:val="28"/>
        </w:rPr>
        <w:t xml:space="preserve"> аттестации в форме ЕГЭ.</w:t>
      </w:r>
    </w:p>
    <w:p w:rsidR="00204C0B" w:rsidRDefault="00204C0B" w:rsidP="00204C0B">
      <w:pPr>
        <w:jc w:val="both"/>
        <w:rPr>
          <w:sz w:val="28"/>
          <w:szCs w:val="28"/>
        </w:rPr>
      </w:pPr>
      <w:r w:rsidRPr="003C0A99">
        <w:rPr>
          <w:sz w:val="28"/>
          <w:szCs w:val="28"/>
        </w:rPr>
        <w:t>- курс «</w:t>
      </w:r>
      <w:r>
        <w:rPr>
          <w:sz w:val="28"/>
          <w:szCs w:val="28"/>
        </w:rPr>
        <w:t>Русское правописание» (0,5</w:t>
      </w:r>
      <w:r w:rsidRPr="003C0A99">
        <w:rPr>
          <w:sz w:val="28"/>
          <w:szCs w:val="28"/>
        </w:rPr>
        <w:t>ч) расширяет учебный мате</w:t>
      </w:r>
      <w:r>
        <w:rPr>
          <w:sz w:val="28"/>
          <w:szCs w:val="28"/>
        </w:rPr>
        <w:t>риал предмета «Русский язык</w:t>
      </w:r>
      <w:r w:rsidRPr="003C0A99">
        <w:rPr>
          <w:sz w:val="28"/>
          <w:szCs w:val="28"/>
        </w:rPr>
        <w:t>» и удовлетворяет позна</w:t>
      </w:r>
      <w:r>
        <w:rPr>
          <w:sz w:val="28"/>
          <w:szCs w:val="28"/>
        </w:rPr>
        <w:t>вательные интересы обучающихся.</w:t>
      </w:r>
    </w:p>
    <w:p w:rsidR="002E7608" w:rsidRDefault="002E7608" w:rsidP="00204C0B">
      <w:pPr>
        <w:jc w:val="both"/>
        <w:rPr>
          <w:sz w:val="28"/>
          <w:szCs w:val="28"/>
        </w:rPr>
      </w:pPr>
    </w:p>
    <w:p w:rsidR="003C0A99" w:rsidRPr="00BF1C78" w:rsidRDefault="00BF1C78" w:rsidP="00BF1C78">
      <w:pPr>
        <w:ind w:left="360"/>
        <w:jc w:val="both"/>
        <w:rPr>
          <w:sz w:val="28"/>
          <w:szCs w:val="28"/>
        </w:rPr>
      </w:pPr>
      <w:r w:rsidRPr="00BF1C78">
        <w:rPr>
          <w:b/>
          <w:sz w:val="28"/>
          <w:szCs w:val="28"/>
        </w:rPr>
        <w:t>2).</w:t>
      </w:r>
      <w:r>
        <w:rPr>
          <w:sz w:val="28"/>
          <w:szCs w:val="28"/>
        </w:rPr>
        <w:t xml:space="preserve"> </w:t>
      </w:r>
      <w:r w:rsidR="003C0A99" w:rsidRPr="00BF1C78">
        <w:rPr>
          <w:sz w:val="28"/>
          <w:szCs w:val="28"/>
        </w:rPr>
        <w:t xml:space="preserve">Для изучения элективных учебных предметов для </w:t>
      </w:r>
      <w:r w:rsidR="00A63BF1" w:rsidRPr="00BF1C78">
        <w:rPr>
          <w:b/>
          <w:color w:val="000000" w:themeColor="text1"/>
          <w:sz w:val="28"/>
          <w:szCs w:val="28"/>
          <w:u w:val="single"/>
        </w:rPr>
        <w:t>11</w:t>
      </w:r>
      <w:r w:rsidR="003C0A99" w:rsidRPr="00BF1C78">
        <w:rPr>
          <w:b/>
          <w:color w:val="000000" w:themeColor="text1"/>
          <w:sz w:val="28"/>
          <w:szCs w:val="28"/>
          <w:u w:val="single"/>
        </w:rPr>
        <w:t xml:space="preserve"> класса</w:t>
      </w:r>
      <w:r w:rsidR="004A681E">
        <w:rPr>
          <w:b/>
          <w:color w:val="000000" w:themeColor="text1"/>
          <w:sz w:val="28"/>
          <w:szCs w:val="28"/>
        </w:rPr>
        <w:t xml:space="preserve"> – класса</w:t>
      </w:r>
      <w:r w:rsidR="003C0A99" w:rsidRPr="00BF1C78">
        <w:rPr>
          <w:b/>
          <w:color w:val="000000" w:themeColor="text1"/>
          <w:sz w:val="28"/>
          <w:szCs w:val="28"/>
        </w:rPr>
        <w:t xml:space="preserve"> социально-педагогического</w:t>
      </w:r>
      <w:r w:rsidR="003C0A99" w:rsidRPr="00BF1C78">
        <w:rPr>
          <w:b/>
          <w:sz w:val="28"/>
          <w:szCs w:val="28"/>
        </w:rPr>
        <w:t xml:space="preserve"> профиля</w:t>
      </w:r>
      <w:r w:rsidR="00904F1E">
        <w:rPr>
          <w:sz w:val="28"/>
          <w:szCs w:val="28"/>
        </w:rPr>
        <w:t xml:space="preserve"> отводится 4</w:t>
      </w:r>
      <w:r w:rsidR="00E6325F">
        <w:rPr>
          <w:sz w:val="28"/>
          <w:szCs w:val="28"/>
        </w:rPr>
        <w:t>,5</w:t>
      </w:r>
      <w:r w:rsidR="00904F1E">
        <w:rPr>
          <w:sz w:val="28"/>
          <w:szCs w:val="28"/>
        </w:rPr>
        <w:t xml:space="preserve"> часа</w:t>
      </w:r>
      <w:r w:rsidR="003C0A99" w:rsidRPr="00BF1C78">
        <w:rPr>
          <w:sz w:val="28"/>
          <w:szCs w:val="28"/>
        </w:rPr>
        <w:t xml:space="preserve">.    </w:t>
      </w:r>
    </w:p>
    <w:p w:rsidR="003C0A99" w:rsidRPr="00557EC6" w:rsidRDefault="003C0A99" w:rsidP="003C0A99">
      <w:pPr>
        <w:ind w:left="360"/>
        <w:jc w:val="both"/>
        <w:rPr>
          <w:b/>
          <w:sz w:val="28"/>
          <w:szCs w:val="28"/>
        </w:rPr>
      </w:pPr>
      <w:r w:rsidRPr="00557EC6">
        <w:rPr>
          <w:b/>
          <w:sz w:val="28"/>
          <w:szCs w:val="28"/>
        </w:rPr>
        <w:t>Элективные учебные предметы (курсы</w:t>
      </w:r>
      <w:proofErr w:type="gramStart"/>
      <w:r w:rsidRPr="00557EC6">
        <w:rPr>
          <w:b/>
          <w:sz w:val="28"/>
          <w:szCs w:val="28"/>
        </w:rPr>
        <w:t>) :</w:t>
      </w:r>
      <w:proofErr w:type="gramEnd"/>
    </w:p>
    <w:p w:rsidR="003C0A99" w:rsidRPr="00604ECB" w:rsidRDefault="003C0A99" w:rsidP="003C0A99">
      <w:pPr>
        <w:pStyle w:val="af1"/>
        <w:jc w:val="both"/>
        <w:rPr>
          <w:sz w:val="28"/>
          <w:szCs w:val="28"/>
        </w:rPr>
      </w:pPr>
      <w:r w:rsidRPr="00604ECB">
        <w:rPr>
          <w:sz w:val="28"/>
          <w:szCs w:val="28"/>
        </w:rPr>
        <w:t>-курс «Уравнения, неравенства, системы» (1ч) обеспечивает дополнительную подготовку обучающи</w:t>
      </w:r>
      <w:r w:rsidR="00C85555">
        <w:rPr>
          <w:sz w:val="28"/>
          <w:szCs w:val="28"/>
        </w:rPr>
        <w:t>хся по математике к государственной итоговой</w:t>
      </w:r>
      <w:r w:rsidRPr="00604ECB">
        <w:rPr>
          <w:sz w:val="28"/>
          <w:szCs w:val="28"/>
        </w:rPr>
        <w:t xml:space="preserve"> аттестации в форме ЕГЭ.</w:t>
      </w:r>
    </w:p>
    <w:p w:rsidR="003C0A99" w:rsidRPr="00604ECB" w:rsidRDefault="00C85555" w:rsidP="003C0A99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 курс «Русское правописание» (1ч) направлен на углубленное изучение учебного предмета «Русский язык</w:t>
      </w:r>
      <w:r w:rsidR="00E6325F">
        <w:rPr>
          <w:sz w:val="28"/>
          <w:szCs w:val="28"/>
        </w:rPr>
        <w:t>» из вариативной части БУП, курс «Основы санитарии и гигиены»</w:t>
      </w:r>
      <w:r w:rsidR="00E6325F" w:rsidRPr="00E6325F">
        <w:rPr>
          <w:sz w:val="28"/>
          <w:szCs w:val="28"/>
        </w:rPr>
        <w:t xml:space="preserve"> </w:t>
      </w:r>
      <w:r w:rsidR="00E6325F">
        <w:rPr>
          <w:sz w:val="28"/>
          <w:szCs w:val="28"/>
        </w:rPr>
        <w:t>направлен на дополнительное изучение учебного предмета «Биология» (1 ч).</w:t>
      </w:r>
    </w:p>
    <w:p w:rsidR="003C0A99" w:rsidRDefault="003C0A99" w:rsidP="003C0A99">
      <w:pPr>
        <w:pStyle w:val="af1"/>
        <w:jc w:val="both"/>
        <w:rPr>
          <w:sz w:val="28"/>
          <w:szCs w:val="28"/>
        </w:rPr>
      </w:pPr>
      <w:r w:rsidRPr="00604ECB">
        <w:rPr>
          <w:sz w:val="28"/>
          <w:szCs w:val="28"/>
        </w:rPr>
        <w:t>- курс «Введение в педагогику» (1ч) обеспечивает направление специализации образования в данном социально-педагогическом профиле.</w:t>
      </w:r>
    </w:p>
    <w:p w:rsidR="00C85555" w:rsidRDefault="00C85555" w:rsidP="00C85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85555">
        <w:rPr>
          <w:sz w:val="28"/>
          <w:szCs w:val="28"/>
        </w:rPr>
        <w:t>курс «</w:t>
      </w:r>
      <w:r w:rsidR="00E6325F">
        <w:rPr>
          <w:sz w:val="28"/>
          <w:szCs w:val="28"/>
        </w:rPr>
        <w:t>Основы православной культуры» (0,5</w:t>
      </w:r>
      <w:r w:rsidRPr="00C85555">
        <w:rPr>
          <w:sz w:val="28"/>
          <w:szCs w:val="28"/>
        </w:rPr>
        <w:t xml:space="preserve">ч) обеспечивает </w:t>
      </w:r>
      <w:r>
        <w:rPr>
          <w:sz w:val="28"/>
          <w:szCs w:val="28"/>
        </w:rPr>
        <w:t xml:space="preserve">   </w:t>
      </w:r>
      <w:r w:rsidRPr="00C85555">
        <w:rPr>
          <w:sz w:val="28"/>
          <w:szCs w:val="28"/>
        </w:rPr>
        <w:t>культурологическое направление в образовании, которое приводит к сохранению духовно-нравственного здоровья, через приобщение к культуре православия.</w:t>
      </w:r>
    </w:p>
    <w:p w:rsidR="00C85555" w:rsidRDefault="00C85555" w:rsidP="003C0A99">
      <w:pPr>
        <w:pStyle w:val="af1"/>
        <w:jc w:val="both"/>
        <w:rPr>
          <w:sz w:val="28"/>
          <w:szCs w:val="28"/>
        </w:rPr>
      </w:pPr>
    </w:p>
    <w:p w:rsidR="002E7608" w:rsidRPr="003C0A99" w:rsidRDefault="002E7608" w:rsidP="002E7608">
      <w:pPr>
        <w:jc w:val="both"/>
        <w:rPr>
          <w:b/>
          <w:sz w:val="28"/>
          <w:szCs w:val="28"/>
        </w:rPr>
      </w:pPr>
      <w:r w:rsidRPr="00AD7C0A">
        <w:rPr>
          <w:sz w:val="28"/>
          <w:szCs w:val="28"/>
        </w:rPr>
        <w:t xml:space="preserve">Таблица-сетка часов учебного плана 10 класса в </w:t>
      </w:r>
      <w:r w:rsidR="0014552C">
        <w:rPr>
          <w:b/>
          <w:sz w:val="28"/>
          <w:szCs w:val="28"/>
        </w:rPr>
        <w:t>приложении № 4</w:t>
      </w:r>
    </w:p>
    <w:p w:rsidR="002E7608" w:rsidRPr="003C0A99" w:rsidRDefault="002E7608" w:rsidP="002E7608">
      <w:pPr>
        <w:jc w:val="both"/>
        <w:rPr>
          <w:b/>
          <w:sz w:val="28"/>
          <w:szCs w:val="28"/>
        </w:rPr>
      </w:pPr>
      <w:r w:rsidRPr="00AD7C0A">
        <w:rPr>
          <w:sz w:val="28"/>
          <w:szCs w:val="28"/>
        </w:rPr>
        <w:t xml:space="preserve">Таблица-сетка часов учебного </w:t>
      </w:r>
      <w:r>
        <w:rPr>
          <w:sz w:val="28"/>
          <w:szCs w:val="28"/>
        </w:rPr>
        <w:t xml:space="preserve">плана 11 класса в </w:t>
      </w:r>
      <w:r w:rsidR="0014552C">
        <w:rPr>
          <w:b/>
          <w:sz w:val="28"/>
          <w:szCs w:val="28"/>
        </w:rPr>
        <w:t>приложении № 5</w:t>
      </w:r>
    </w:p>
    <w:p w:rsidR="002E7608" w:rsidRPr="00AD7C0A" w:rsidRDefault="002E7608" w:rsidP="002E7608">
      <w:pPr>
        <w:jc w:val="both"/>
        <w:rPr>
          <w:sz w:val="28"/>
          <w:szCs w:val="28"/>
        </w:rPr>
      </w:pPr>
    </w:p>
    <w:p w:rsidR="002E7608" w:rsidRPr="00A157BA" w:rsidRDefault="002E7608" w:rsidP="005E6C87">
      <w:pPr>
        <w:jc w:val="center"/>
        <w:rPr>
          <w:sz w:val="28"/>
          <w:szCs w:val="28"/>
        </w:rPr>
      </w:pPr>
      <w:r w:rsidRPr="00A157BA">
        <w:rPr>
          <w:b/>
          <w:sz w:val="28"/>
          <w:szCs w:val="28"/>
        </w:rPr>
        <w:t>Деление классов на группы</w:t>
      </w:r>
    </w:p>
    <w:p w:rsidR="002E7608" w:rsidRDefault="002E7608" w:rsidP="002E7608">
      <w:pPr>
        <w:pStyle w:val="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 w:rsidRPr="007D5922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учебных занятий по иностранному языку </w:t>
      </w:r>
      <w:proofErr w:type="gramStart"/>
      <w:r>
        <w:rPr>
          <w:sz w:val="28"/>
          <w:szCs w:val="28"/>
        </w:rPr>
        <w:t>( английский</w:t>
      </w:r>
      <w:proofErr w:type="gramEnd"/>
      <w:r>
        <w:rPr>
          <w:sz w:val="28"/>
          <w:szCs w:val="28"/>
        </w:rPr>
        <w:t xml:space="preserve"> язык),элективных  курсов, физической культуры  осуществляется деление классов на  две группы при наполняемости 20 и более человек в 10 классе и 11 классе: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1735"/>
        <w:gridCol w:w="1914"/>
        <w:gridCol w:w="1914"/>
        <w:gridCol w:w="1915"/>
      </w:tblGrid>
      <w:tr w:rsidR="002E7608" w:rsidTr="00CA78D8">
        <w:tc>
          <w:tcPr>
            <w:tcW w:w="2411" w:type="dxa"/>
            <w:vMerge w:val="restart"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Курс</w:t>
            </w:r>
          </w:p>
        </w:tc>
        <w:tc>
          <w:tcPr>
            <w:tcW w:w="3649" w:type="dxa"/>
            <w:gridSpan w:val="2"/>
          </w:tcPr>
          <w:p w:rsidR="002E7608" w:rsidRDefault="002E7608" w:rsidP="00A63BF1">
            <w:pPr>
              <w:ind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5854DE">
              <w:rPr>
                <w:noProof/>
                <w:sz w:val="28"/>
                <w:szCs w:val="28"/>
              </w:rPr>
              <w:t>0 класс ( количество учащихся 15</w:t>
            </w:r>
            <w:r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3829" w:type="dxa"/>
            <w:gridSpan w:val="2"/>
          </w:tcPr>
          <w:p w:rsidR="002E7608" w:rsidRDefault="002E7608" w:rsidP="00C5407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11 </w:t>
            </w:r>
            <w:r w:rsidR="005854DE">
              <w:rPr>
                <w:noProof/>
                <w:sz w:val="28"/>
                <w:szCs w:val="28"/>
              </w:rPr>
              <w:t>класс ( количество учащихся 14</w:t>
            </w:r>
            <w:r>
              <w:rPr>
                <w:noProof/>
                <w:sz w:val="28"/>
                <w:szCs w:val="28"/>
              </w:rPr>
              <w:t xml:space="preserve"> )</w:t>
            </w:r>
          </w:p>
        </w:tc>
      </w:tr>
      <w:tr w:rsidR="002E7608" w:rsidTr="00CA78D8">
        <w:tc>
          <w:tcPr>
            <w:tcW w:w="2411" w:type="dxa"/>
            <w:vMerge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735" w:type="dxa"/>
          </w:tcPr>
          <w:p w:rsidR="002E7608" w:rsidRDefault="002E7608" w:rsidP="00CA78D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группа</w:t>
            </w:r>
          </w:p>
        </w:tc>
        <w:tc>
          <w:tcPr>
            <w:tcW w:w="1914" w:type="dxa"/>
          </w:tcPr>
          <w:p w:rsidR="002E7608" w:rsidRDefault="002E7608" w:rsidP="00CA78D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 группа</w:t>
            </w:r>
          </w:p>
        </w:tc>
        <w:tc>
          <w:tcPr>
            <w:tcW w:w="1914" w:type="dxa"/>
          </w:tcPr>
          <w:p w:rsidR="002E7608" w:rsidRDefault="002E7608" w:rsidP="00CA78D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группа</w:t>
            </w:r>
          </w:p>
        </w:tc>
        <w:tc>
          <w:tcPr>
            <w:tcW w:w="1915" w:type="dxa"/>
          </w:tcPr>
          <w:p w:rsidR="002E7608" w:rsidRDefault="002E7608" w:rsidP="00CA78D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 группа</w:t>
            </w:r>
          </w:p>
        </w:tc>
      </w:tr>
      <w:tr w:rsidR="002E7608" w:rsidTr="00CA78D8">
        <w:tc>
          <w:tcPr>
            <w:tcW w:w="2411" w:type="dxa"/>
          </w:tcPr>
          <w:p w:rsidR="002E7608" w:rsidRDefault="002E7608" w:rsidP="00CA78D8">
            <w:pPr>
              <w:ind w:firstLine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Английский язык</w:t>
            </w:r>
          </w:p>
        </w:tc>
        <w:tc>
          <w:tcPr>
            <w:tcW w:w="1735" w:type="dxa"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E7608" w:rsidRDefault="008E6AC6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2E7608" w:rsidRDefault="008E6AC6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</w:t>
            </w:r>
          </w:p>
        </w:tc>
      </w:tr>
      <w:tr w:rsidR="002E7608" w:rsidTr="00CA78D8">
        <w:tc>
          <w:tcPr>
            <w:tcW w:w="2411" w:type="dxa"/>
          </w:tcPr>
          <w:p w:rsidR="002E7608" w:rsidRDefault="002E7608" w:rsidP="00CA78D8">
            <w:pPr>
              <w:ind w:firstLine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Элективные курсы</w:t>
            </w:r>
          </w:p>
        </w:tc>
        <w:tc>
          <w:tcPr>
            <w:tcW w:w="1735" w:type="dxa"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E7608" w:rsidRDefault="0014552C" w:rsidP="0014552C">
            <w:pPr>
              <w:ind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2E7608" w:rsidRDefault="008E6AC6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</w:t>
            </w:r>
          </w:p>
        </w:tc>
      </w:tr>
      <w:tr w:rsidR="002E7608" w:rsidTr="00CA78D8">
        <w:tc>
          <w:tcPr>
            <w:tcW w:w="2411" w:type="dxa"/>
          </w:tcPr>
          <w:p w:rsidR="002E7608" w:rsidRDefault="002E7608" w:rsidP="00CA78D8">
            <w:pPr>
              <w:ind w:firstLine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Физическая культура</w:t>
            </w:r>
          </w:p>
        </w:tc>
        <w:tc>
          <w:tcPr>
            <w:tcW w:w="1735" w:type="dxa"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E7608" w:rsidRDefault="008E6AC6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2E7608" w:rsidRDefault="008E6AC6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</w:t>
            </w:r>
          </w:p>
        </w:tc>
      </w:tr>
    </w:tbl>
    <w:p w:rsidR="00904F1E" w:rsidRDefault="00904F1E" w:rsidP="00416500">
      <w:pPr>
        <w:tabs>
          <w:tab w:val="left" w:pos="3585"/>
        </w:tabs>
        <w:rPr>
          <w:b/>
          <w:sz w:val="28"/>
          <w:szCs w:val="28"/>
        </w:rPr>
      </w:pPr>
    </w:p>
    <w:p w:rsidR="002E7608" w:rsidRDefault="002E7608" w:rsidP="002E7608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для 10-11</w:t>
      </w:r>
      <w:r w:rsidR="00192391">
        <w:rPr>
          <w:b/>
          <w:sz w:val="28"/>
          <w:szCs w:val="28"/>
        </w:rPr>
        <w:t xml:space="preserve"> классов</w:t>
      </w:r>
    </w:p>
    <w:p w:rsidR="002E7608" w:rsidRPr="00723F08" w:rsidRDefault="002E7608" w:rsidP="002E7608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2E7608" w:rsidRDefault="002E7608" w:rsidP="002E7608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552C">
        <w:rPr>
          <w:b/>
          <w:sz w:val="28"/>
          <w:szCs w:val="28"/>
        </w:rPr>
        <w:t>приложении 4</w:t>
      </w:r>
      <w:r w:rsidR="006F1EDB">
        <w:rPr>
          <w:sz w:val="28"/>
          <w:szCs w:val="28"/>
        </w:rPr>
        <w:t xml:space="preserve"> приведена </w:t>
      </w:r>
      <w:r>
        <w:rPr>
          <w:sz w:val="28"/>
          <w:szCs w:val="28"/>
        </w:rPr>
        <w:t xml:space="preserve">сетка </w:t>
      </w:r>
      <w:r w:rsidR="006F1EDB">
        <w:rPr>
          <w:sz w:val="28"/>
          <w:szCs w:val="28"/>
        </w:rPr>
        <w:t>недельного</w:t>
      </w:r>
      <w:r>
        <w:rPr>
          <w:sz w:val="28"/>
          <w:szCs w:val="28"/>
        </w:rPr>
        <w:t xml:space="preserve"> учебного плана для 10 класса на основе </w:t>
      </w:r>
      <w:r w:rsidR="005854DE">
        <w:rPr>
          <w:sz w:val="28"/>
          <w:szCs w:val="28"/>
        </w:rPr>
        <w:t>ФКГОС-2004 (БУП)</w:t>
      </w:r>
      <w:r>
        <w:rPr>
          <w:sz w:val="28"/>
          <w:szCs w:val="28"/>
        </w:rPr>
        <w:t>.</w:t>
      </w:r>
    </w:p>
    <w:p w:rsidR="002E7608" w:rsidRDefault="002E7608" w:rsidP="002E7608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552C">
        <w:rPr>
          <w:b/>
          <w:sz w:val="28"/>
          <w:szCs w:val="28"/>
        </w:rPr>
        <w:t>приложении 5</w:t>
      </w:r>
      <w:r w:rsidR="006F1EDB">
        <w:rPr>
          <w:sz w:val="28"/>
          <w:szCs w:val="28"/>
        </w:rPr>
        <w:t xml:space="preserve"> приведена </w:t>
      </w:r>
      <w:r>
        <w:rPr>
          <w:sz w:val="28"/>
          <w:szCs w:val="28"/>
        </w:rPr>
        <w:t xml:space="preserve">сетка </w:t>
      </w:r>
      <w:r w:rsidR="006F1EDB">
        <w:rPr>
          <w:sz w:val="28"/>
          <w:szCs w:val="28"/>
        </w:rPr>
        <w:t xml:space="preserve">недельного </w:t>
      </w:r>
      <w:r>
        <w:rPr>
          <w:sz w:val="28"/>
          <w:szCs w:val="28"/>
        </w:rPr>
        <w:t xml:space="preserve">учебного плана </w:t>
      </w:r>
      <w:r w:rsidR="005854DE">
        <w:rPr>
          <w:sz w:val="28"/>
          <w:szCs w:val="28"/>
        </w:rPr>
        <w:t>для 11 класса на основе ФКГОС-2004 (БУП).</w:t>
      </w:r>
    </w:p>
    <w:p w:rsidR="002E7608" w:rsidRDefault="002E7608" w:rsidP="002E7608">
      <w:pPr>
        <w:jc w:val="both"/>
        <w:rPr>
          <w:noProof/>
          <w:sz w:val="28"/>
          <w:szCs w:val="28"/>
        </w:rPr>
      </w:pPr>
    </w:p>
    <w:p w:rsidR="00DE62C1" w:rsidRDefault="00DE62C1" w:rsidP="002E7608">
      <w:pPr>
        <w:jc w:val="both"/>
        <w:rPr>
          <w:noProof/>
          <w:sz w:val="28"/>
          <w:szCs w:val="28"/>
        </w:rPr>
      </w:pPr>
    </w:p>
    <w:p w:rsidR="00DE62C1" w:rsidRDefault="00DE62C1" w:rsidP="002E7608">
      <w:pPr>
        <w:jc w:val="both"/>
        <w:rPr>
          <w:noProof/>
          <w:sz w:val="28"/>
          <w:szCs w:val="28"/>
        </w:rPr>
      </w:pPr>
    </w:p>
    <w:p w:rsidR="00DE62C1" w:rsidRPr="00AD7C0A" w:rsidRDefault="00DE62C1" w:rsidP="002E7608">
      <w:pPr>
        <w:jc w:val="both"/>
        <w:rPr>
          <w:noProof/>
          <w:sz w:val="28"/>
          <w:szCs w:val="28"/>
        </w:rPr>
      </w:pPr>
    </w:p>
    <w:p w:rsidR="002E7608" w:rsidRPr="00631885" w:rsidRDefault="002E7608" w:rsidP="00C55E3F">
      <w:pPr>
        <w:tabs>
          <w:tab w:val="left" w:pos="3585"/>
        </w:tabs>
        <w:jc w:val="center"/>
        <w:rPr>
          <w:b/>
          <w:sz w:val="28"/>
          <w:szCs w:val="28"/>
        </w:rPr>
      </w:pPr>
      <w:r w:rsidRPr="00631885">
        <w:rPr>
          <w:b/>
          <w:sz w:val="28"/>
          <w:szCs w:val="28"/>
        </w:rPr>
        <w:t>Формы промежуточной аттестации обучающихся</w:t>
      </w:r>
    </w:p>
    <w:p w:rsidR="002E7608" w:rsidRPr="00723F08" w:rsidRDefault="002E7608" w:rsidP="002E7608">
      <w:pPr>
        <w:tabs>
          <w:tab w:val="left" w:pos="3585"/>
        </w:tabs>
        <w:jc w:val="both"/>
        <w:rPr>
          <w:b/>
          <w:sz w:val="28"/>
          <w:szCs w:val="28"/>
        </w:rPr>
      </w:pPr>
    </w:p>
    <w:p w:rsidR="00036435" w:rsidRDefault="00C54070" w:rsidP="008E6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7608">
        <w:rPr>
          <w:sz w:val="28"/>
          <w:szCs w:val="28"/>
        </w:rPr>
        <w:t xml:space="preserve"> </w:t>
      </w:r>
      <w:r w:rsidR="00F7661A">
        <w:rPr>
          <w:sz w:val="28"/>
          <w:szCs w:val="28"/>
        </w:rPr>
        <w:t xml:space="preserve">В соответствии со </w:t>
      </w:r>
      <w:proofErr w:type="spellStart"/>
      <w:r w:rsidR="00631885">
        <w:rPr>
          <w:sz w:val="28"/>
          <w:szCs w:val="28"/>
        </w:rPr>
        <w:t>ст</w:t>
      </w:r>
      <w:proofErr w:type="spellEnd"/>
      <w:r w:rsidR="00631885">
        <w:rPr>
          <w:sz w:val="28"/>
          <w:szCs w:val="28"/>
        </w:rPr>
        <w:t xml:space="preserve"> </w:t>
      </w:r>
      <w:r w:rsidR="008E6AC6">
        <w:rPr>
          <w:sz w:val="28"/>
          <w:szCs w:val="28"/>
        </w:rPr>
        <w:t>58 «Промежуточная аттестация обучающихся» Федерального закон от 29 декабря 2012 года № 273-ФЗ «Об образов</w:t>
      </w:r>
      <w:r w:rsidR="00582471">
        <w:rPr>
          <w:sz w:val="28"/>
          <w:szCs w:val="28"/>
        </w:rPr>
        <w:t>ании в Российской Федерации</w:t>
      </w:r>
      <w:proofErr w:type="gramStart"/>
      <w:r w:rsidR="00582471">
        <w:rPr>
          <w:sz w:val="28"/>
          <w:szCs w:val="28"/>
        </w:rPr>
        <w:t>» ,</w:t>
      </w:r>
      <w:proofErr w:type="gramEnd"/>
      <w:r w:rsidR="00582471">
        <w:rPr>
          <w:sz w:val="28"/>
          <w:szCs w:val="28"/>
        </w:rPr>
        <w:t xml:space="preserve"> </w:t>
      </w:r>
      <w:r w:rsidR="008E6AC6" w:rsidRPr="00AE3CB0">
        <w:rPr>
          <w:sz w:val="28"/>
          <w:szCs w:val="28"/>
        </w:rPr>
        <w:t>Положением о системе оценок, формах и порядке проведения промежуточной аттестации</w:t>
      </w:r>
      <w:r w:rsidR="00A609E5">
        <w:rPr>
          <w:sz w:val="28"/>
          <w:szCs w:val="28"/>
        </w:rPr>
        <w:t>, утверждённого решением педагогического</w:t>
      </w:r>
      <w:r w:rsidR="00A61D18">
        <w:rPr>
          <w:sz w:val="28"/>
          <w:szCs w:val="28"/>
        </w:rPr>
        <w:t xml:space="preserve"> совета школы от 30 августа 2017</w:t>
      </w:r>
      <w:r w:rsidR="00A609E5">
        <w:rPr>
          <w:sz w:val="28"/>
          <w:szCs w:val="28"/>
        </w:rPr>
        <w:t xml:space="preserve"> года протокол №1.</w:t>
      </w:r>
    </w:p>
    <w:p w:rsidR="00631885" w:rsidRDefault="00036435" w:rsidP="008E6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09E5">
        <w:rPr>
          <w:sz w:val="28"/>
          <w:szCs w:val="28"/>
        </w:rPr>
        <w:t>Установлен следующий порядок проведения промежуточной аттестации</w:t>
      </w:r>
      <w:r w:rsidR="00A609E5" w:rsidRPr="00A609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09E5">
        <w:rPr>
          <w:sz w:val="28"/>
          <w:szCs w:val="28"/>
        </w:rPr>
        <w:t xml:space="preserve">учащиеся 10-11 классов оцениваются по полугодиям по всем предметам учебного плана, кроме элективных курсов (оценки по указанным в таблице-сетке часов элективных курсов не выставляются). </w:t>
      </w:r>
    </w:p>
    <w:p w:rsidR="00631885" w:rsidRDefault="00631885" w:rsidP="008E6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09E5">
        <w:rPr>
          <w:sz w:val="28"/>
          <w:szCs w:val="28"/>
        </w:rPr>
        <w:t>Годовые оценки обучающи</w:t>
      </w:r>
      <w:r w:rsidR="00036435">
        <w:rPr>
          <w:sz w:val="28"/>
          <w:szCs w:val="28"/>
        </w:rPr>
        <w:t xml:space="preserve">мся 10-11 классов по каждому предмету выставляются учителем-предметником на соответствующей странице журнала сразу после за отметкой по итогам 2-го полугодия, как среднее арифметическое полугодовых оценок. </w:t>
      </w:r>
    </w:p>
    <w:p w:rsidR="00036435" w:rsidRDefault="00631885" w:rsidP="008E6AC6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6435">
        <w:rPr>
          <w:sz w:val="28"/>
          <w:szCs w:val="28"/>
        </w:rPr>
        <w:t>Итоговые оценки в 11 классе выставляются как среднее арифметическое полугодовых и годовых оценок за курс 10 и 11 классов, в соответствии с правилами математического округления.</w:t>
      </w:r>
      <w:r w:rsidR="008E6AC6">
        <w:rPr>
          <w:noProof/>
          <w:sz w:val="28"/>
          <w:szCs w:val="28"/>
        </w:rPr>
        <w:t xml:space="preserve"> </w:t>
      </w:r>
    </w:p>
    <w:p w:rsidR="008E6AC6" w:rsidRPr="00D4000B" w:rsidRDefault="00036435" w:rsidP="008E6AC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П</w:t>
      </w:r>
      <w:r w:rsidR="008E6AC6">
        <w:rPr>
          <w:noProof/>
          <w:sz w:val="28"/>
          <w:szCs w:val="28"/>
        </w:rPr>
        <w:t>ромежуточная аттестация 10</w:t>
      </w:r>
      <w:r w:rsidR="008E6AC6" w:rsidRPr="00FB59F0">
        <w:rPr>
          <w:noProof/>
          <w:sz w:val="28"/>
          <w:szCs w:val="28"/>
        </w:rPr>
        <w:t xml:space="preserve"> класс</w:t>
      </w:r>
      <w:r>
        <w:rPr>
          <w:noProof/>
          <w:sz w:val="28"/>
          <w:szCs w:val="28"/>
        </w:rPr>
        <w:t>а</w:t>
      </w:r>
      <w:r w:rsidR="008E6AC6" w:rsidRPr="00FB59F0">
        <w:rPr>
          <w:noProof/>
          <w:sz w:val="28"/>
          <w:szCs w:val="28"/>
        </w:rPr>
        <w:t xml:space="preserve"> проводи</w:t>
      </w:r>
      <w:r w:rsidR="008E6AC6">
        <w:rPr>
          <w:noProof/>
          <w:sz w:val="28"/>
          <w:szCs w:val="28"/>
        </w:rPr>
        <w:t xml:space="preserve">тся в форме </w:t>
      </w:r>
      <w:r>
        <w:rPr>
          <w:noProof/>
          <w:sz w:val="28"/>
          <w:szCs w:val="28"/>
        </w:rPr>
        <w:t>контрольных работ по русскому языку, алгебре и началам анализа, а также по другим предметам учебного плана школы, в том числ</w:t>
      </w:r>
      <w:r w:rsidR="00631885">
        <w:rPr>
          <w:noProof/>
          <w:sz w:val="28"/>
          <w:szCs w:val="28"/>
        </w:rPr>
        <w:t xml:space="preserve">е краевых диагностических работ </w:t>
      </w:r>
      <w:r w:rsidR="00631885" w:rsidRPr="00631885">
        <w:rPr>
          <w:noProof/>
          <w:sz w:val="28"/>
          <w:szCs w:val="28"/>
        </w:rPr>
        <w:t>(</w:t>
      </w:r>
      <w:r w:rsidR="00631885">
        <w:rPr>
          <w:noProof/>
          <w:sz w:val="28"/>
          <w:szCs w:val="28"/>
        </w:rPr>
        <w:t>КДР</w:t>
      </w:r>
      <w:r w:rsidR="00631885" w:rsidRPr="00631885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и всероссийских проверочных работ</w:t>
      </w:r>
      <w:r w:rsidR="00631885">
        <w:rPr>
          <w:noProof/>
          <w:sz w:val="28"/>
          <w:szCs w:val="28"/>
        </w:rPr>
        <w:t xml:space="preserve"> (ВПР)</w:t>
      </w:r>
      <w:r>
        <w:rPr>
          <w:noProof/>
          <w:sz w:val="28"/>
          <w:szCs w:val="28"/>
        </w:rPr>
        <w:t>.</w:t>
      </w:r>
    </w:p>
    <w:p w:rsidR="002E7608" w:rsidRDefault="002E7608" w:rsidP="002E7608">
      <w:pPr>
        <w:jc w:val="both"/>
        <w:rPr>
          <w:noProof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2E7608" w:rsidTr="00CA78D8">
        <w:tc>
          <w:tcPr>
            <w:tcW w:w="5245" w:type="dxa"/>
          </w:tcPr>
          <w:p w:rsidR="002E7608" w:rsidRDefault="002E7608" w:rsidP="00631885">
            <w:pPr>
              <w:ind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Предмет</w:t>
            </w:r>
          </w:p>
        </w:tc>
        <w:tc>
          <w:tcPr>
            <w:tcW w:w="3969" w:type="dxa"/>
          </w:tcPr>
          <w:p w:rsidR="002E7608" w:rsidRDefault="002E7608" w:rsidP="00CA78D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 класс</w:t>
            </w:r>
          </w:p>
        </w:tc>
      </w:tr>
      <w:tr w:rsidR="002E7608" w:rsidTr="00CA78D8">
        <w:tc>
          <w:tcPr>
            <w:tcW w:w="5245" w:type="dxa"/>
          </w:tcPr>
          <w:p w:rsidR="002E7608" w:rsidRDefault="00631885" w:rsidP="00CA78D8">
            <w:pPr>
              <w:ind w:firstLine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</w:p>
        </w:tc>
      </w:tr>
      <w:tr w:rsidR="002E7608" w:rsidTr="00CA78D8">
        <w:tc>
          <w:tcPr>
            <w:tcW w:w="5245" w:type="dxa"/>
          </w:tcPr>
          <w:p w:rsidR="002E7608" w:rsidRDefault="00631885" w:rsidP="008E6AC6">
            <w:pPr>
              <w:ind w:firstLine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Алгебра и начала анализа</w:t>
            </w:r>
          </w:p>
        </w:tc>
        <w:tc>
          <w:tcPr>
            <w:tcW w:w="3969" w:type="dxa"/>
          </w:tcPr>
          <w:p w:rsidR="002E7608" w:rsidRDefault="002E7608" w:rsidP="00CA7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</w:p>
        </w:tc>
      </w:tr>
    </w:tbl>
    <w:p w:rsidR="002E7608" w:rsidRDefault="002E7608" w:rsidP="002E7608">
      <w:pPr>
        <w:rPr>
          <w:noProof/>
          <w:sz w:val="28"/>
          <w:szCs w:val="28"/>
        </w:rPr>
      </w:pPr>
    </w:p>
    <w:p w:rsidR="00631885" w:rsidRDefault="00631885" w:rsidP="002E7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Решение о формах промежуточной аттестации учащихся 10 класса принимается педагогическим советом школы не позднее чем за 3 месяца до окончания учебного года.</w:t>
      </w:r>
    </w:p>
    <w:p w:rsidR="00631885" w:rsidRDefault="00631885" w:rsidP="002E7608">
      <w:pPr>
        <w:jc w:val="both"/>
        <w:rPr>
          <w:sz w:val="28"/>
          <w:szCs w:val="28"/>
        </w:rPr>
      </w:pPr>
    </w:p>
    <w:p w:rsidR="002E7608" w:rsidRDefault="00631885" w:rsidP="002E7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7608" w:rsidRPr="00362DFC">
        <w:rPr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5E6C87" w:rsidRPr="005E6C87" w:rsidRDefault="005E6C87" w:rsidP="002E7608">
      <w:pPr>
        <w:jc w:val="both"/>
        <w:rPr>
          <w:sz w:val="28"/>
          <w:szCs w:val="28"/>
        </w:rPr>
      </w:pPr>
    </w:p>
    <w:p w:rsidR="008E6AC6" w:rsidRDefault="008E6AC6" w:rsidP="00C55E3F">
      <w:pPr>
        <w:jc w:val="right"/>
        <w:rPr>
          <w:sz w:val="28"/>
          <w:szCs w:val="28"/>
        </w:rPr>
      </w:pPr>
      <w:r w:rsidRPr="00B022C1">
        <w:rPr>
          <w:sz w:val="28"/>
          <w:szCs w:val="28"/>
        </w:rPr>
        <w:t xml:space="preserve">Директор МБОУ СОШ №12 ____________  </w:t>
      </w:r>
      <w:r>
        <w:rPr>
          <w:sz w:val="28"/>
          <w:szCs w:val="28"/>
        </w:rPr>
        <w:t xml:space="preserve"> </w:t>
      </w:r>
      <w:r w:rsidR="005854DE">
        <w:rPr>
          <w:sz w:val="28"/>
          <w:szCs w:val="28"/>
        </w:rPr>
        <w:t>/ Носко В.А.</w:t>
      </w:r>
      <w:r w:rsidRPr="00B022C1">
        <w:rPr>
          <w:sz w:val="28"/>
          <w:szCs w:val="28"/>
        </w:rPr>
        <w:t>/</w:t>
      </w:r>
    </w:p>
    <w:tbl>
      <w:tblPr>
        <w:tblpPr w:leftFromText="180" w:rightFromText="180" w:vertAnchor="text" w:horzAnchor="margin" w:tblpY="-549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19"/>
        <w:gridCol w:w="819"/>
        <w:gridCol w:w="819"/>
        <w:gridCol w:w="819"/>
        <w:gridCol w:w="4655"/>
      </w:tblGrid>
      <w:tr w:rsidR="00C55E3F" w:rsidRPr="00C5165D" w:rsidTr="00C55E3F">
        <w:tc>
          <w:tcPr>
            <w:tcW w:w="820" w:type="dxa"/>
          </w:tcPr>
          <w:p w:rsidR="00C55E3F" w:rsidRPr="00C5165D" w:rsidRDefault="00C55E3F" w:rsidP="00C55E3F">
            <w:pPr>
              <w:tabs>
                <w:tab w:val="left" w:pos="1215"/>
              </w:tabs>
              <w:rPr>
                <w:sz w:val="28"/>
              </w:rPr>
            </w:pPr>
          </w:p>
        </w:tc>
        <w:tc>
          <w:tcPr>
            <w:tcW w:w="820" w:type="dxa"/>
          </w:tcPr>
          <w:p w:rsidR="00C55E3F" w:rsidRPr="00C5165D" w:rsidRDefault="00C55E3F" w:rsidP="00C55E3F">
            <w:pPr>
              <w:tabs>
                <w:tab w:val="left" w:pos="1215"/>
              </w:tabs>
              <w:rPr>
                <w:sz w:val="28"/>
              </w:rPr>
            </w:pPr>
          </w:p>
        </w:tc>
        <w:tc>
          <w:tcPr>
            <w:tcW w:w="819" w:type="dxa"/>
          </w:tcPr>
          <w:p w:rsidR="00C55E3F" w:rsidRPr="00C5165D" w:rsidRDefault="00C55E3F" w:rsidP="00C55E3F">
            <w:pPr>
              <w:tabs>
                <w:tab w:val="left" w:pos="1215"/>
              </w:tabs>
              <w:rPr>
                <w:sz w:val="28"/>
              </w:rPr>
            </w:pPr>
          </w:p>
        </w:tc>
        <w:tc>
          <w:tcPr>
            <w:tcW w:w="819" w:type="dxa"/>
          </w:tcPr>
          <w:p w:rsidR="00C55E3F" w:rsidRPr="00C5165D" w:rsidRDefault="00C55E3F" w:rsidP="00C55E3F">
            <w:pPr>
              <w:tabs>
                <w:tab w:val="left" w:pos="1215"/>
              </w:tabs>
              <w:rPr>
                <w:sz w:val="28"/>
              </w:rPr>
            </w:pPr>
          </w:p>
        </w:tc>
        <w:tc>
          <w:tcPr>
            <w:tcW w:w="819" w:type="dxa"/>
          </w:tcPr>
          <w:p w:rsidR="00C55E3F" w:rsidRPr="00C5165D" w:rsidRDefault="00C55E3F" w:rsidP="00C55E3F">
            <w:pPr>
              <w:tabs>
                <w:tab w:val="left" w:pos="1215"/>
              </w:tabs>
              <w:rPr>
                <w:sz w:val="28"/>
              </w:rPr>
            </w:pPr>
          </w:p>
        </w:tc>
        <w:tc>
          <w:tcPr>
            <w:tcW w:w="819" w:type="dxa"/>
          </w:tcPr>
          <w:p w:rsidR="00C55E3F" w:rsidRPr="00C5165D" w:rsidRDefault="00C55E3F" w:rsidP="00C55E3F">
            <w:pPr>
              <w:tabs>
                <w:tab w:val="left" w:pos="1215"/>
              </w:tabs>
              <w:rPr>
                <w:sz w:val="28"/>
              </w:rPr>
            </w:pPr>
          </w:p>
        </w:tc>
        <w:tc>
          <w:tcPr>
            <w:tcW w:w="4655" w:type="dxa"/>
          </w:tcPr>
          <w:p w:rsidR="00C55E3F" w:rsidRPr="00BF18B6" w:rsidRDefault="00C55E3F" w:rsidP="00C55E3F">
            <w:pPr>
              <w:tabs>
                <w:tab w:val="left" w:pos="1215"/>
              </w:tabs>
            </w:pPr>
            <w:r>
              <w:t xml:space="preserve"> </w:t>
            </w:r>
          </w:p>
        </w:tc>
      </w:tr>
    </w:tbl>
    <w:p w:rsidR="00631885" w:rsidRDefault="00631885" w:rsidP="00BC02D8">
      <w:pPr>
        <w:pStyle w:val="af6"/>
        <w:spacing w:line="360" w:lineRule="auto"/>
        <w:rPr>
          <w:b/>
          <w:u w:val="single"/>
        </w:rPr>
      </w:pPr>
    </w:p>
    <w:p w:rsidR="00BC02D8" w:rsidRDefault="00BC02D8" w:rsidP="00BC02D8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14552C" w:rsidRDefault="00BC02D8" w:rsidP="00BC02D8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14552C" w:rsidRDefault="0014552C" w:rsidP="00BC02D8">
      <w:pPr>
        <w:pStyle w:val="af6"/>
        <w:spacing w:line="360" w:lineRule="auto"/>
        <w:rPr>
          <w:sz w:val="18"/>
          <w:szCs w:val="18"/>
        </w:rPr>
      </w:pPr>
    </w:p>
    <w:p w:rsidR="0014552C" w:rsidRDefault="0014552C" w:rsidP="00BC02D8">
      <w:pPr>
        <w:pStyle w:val="af6"/>
        <w:spacing w:line="360" w:lineRule="auto"/>
        <w:rPr>
          <w:sz w:val="18"/>
          <w:szCs w:val="18"/>
        </w:rPr>
      </w:pPr>
    </w:p>
    <w:p w:rsidR="0014552C" w:rsidRDefault="0014552C" w:rsidP="00BC02D8">
      <w:pPr>
        <w:pStyle w:val="af6"/>
        <w:spacing w:line="360" w:lineRule="auto"/>
        <w:rPr>
          <w:sz w:val="18"/>
          <w:szCs w:val="18"/>
        </w:rPr>
      </w:pPr>
    </w:p>
    <w:p w:rsidR="0014552C" w:rsidRDefault="0014552C" w:rsidP="00BC02D8">
      <w:pPr>
        <w:pStyle w:val="af6"/>
        <w:spacing w:line="360" w:lineRule="auto"/>
        <w:rPr>
          <w:sz w:val="18"/>
          <w:szCs w:val="18"/>
        </w:rPr>
      </w:pPr>
    </w:p>
    <w:p w:rsidR="0014552C" w:rsidRDefault="0014552C" w:rsidP="00BC02D8">
      <w:pPr>
        <w:pStyle w:val="af6"/>
        <w:spacing w:line="360" w:lineRule="auto"/>
        <w:rPr>
          <w:sz w:val="18"/>
          <w:szCs w:val="18"/>
        </w:rPr>
      </w:pPr>
    </w:p>
    <w:p w:rsidR="0014552C" w:rsidRDefault="0014552C" w:rsidP="00BC02D8">
      <w:pPr>
        <w:pStyle w:val="af6"/>
        <w:spacing w:line="360" w:lineRule="auto"/>
        <w:rPr>
          <w:sz w:val="18"/>
          <w:szCs w:val="18"/>
        </w:rPr>
      </w:pPr>
    </w:p>
    <w:p w:rsidR="00DE62C1" w:rsidRDefault="00DE62C1" w:rsidP="00BC02D8">
      <w:pPr>
        <w:pStyle w:val="af6"/>
        <w:spacing w:line="360" w:lineRule="auto"/>
        <w:rPr>
          <w:sz w:val="18"/>
          <w:szCs w:val="18"/>
        </w:rPr>
      </w:pPr>
    </w:p>
    <w:p w:rsidR="0014552C" w:rsidRDefault="0014552C" w:rsidP="0014552C">
      <w:pPr>
        <w:jc w:val="right"/>
        <w:rPr>
          <w:b/>
          <w:u w:val="single"/>
        </w:rPr>
      </w:pPr>
      <w:r>
        <w:rPr>
          <w:sz w:val="18"/>
          <w:szCs w:val="18"/>
        </w:rPr>
        <w:t xml:space="preserve">                                                        </w:t>
      </w:r>
      <w:r w:rsidR="00BC02D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u w:val="single"/>
        </w:rPr>
        <w:t xml:space="preserve">Приложение №4 </w:t>
      </w:r>
    </w:p>
    <w:p w:rsidR="0014552C" w:rsidRDefault="0014552C" w:rsidP="0014552C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Утверждено </w:t>
      </w:r>
    </w:p>
    <w:p w:rsidR="0014552C" w:rsidRDefault="0014552C" w:rsidP="0014552C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решением педагогического совета</w:t>
      </w:r>
    </w:p>
    <w:p w:rsidR="0014552C" w:rsidRDefault="0014552C" w:rsidP="0014552C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протокол № </w:t>
      </w:r>
      <w:proofErr w:type="gramStart"/>
      <w:r>
        <w:rPr>
          <w:sz w:val="18"/>
          <w:szCs w:val="18"/>
        </w:rPr>
        <w:t>1  от</w:t>
      </w:r>
      <w:proofErr w:type="gramEnd"/>
      <w:r>
        <w:rPr>
          <w:sz w:val="18"/>
          <w:szCs w:val="18"/>
        </w:rPr>
        <w:t xml:space="preserve">  30.  08..2018 г. </w:t>
      </w:r>
    </w:p>
    <w:p w:rsidR="0014552C" w:rsidRDefault="0014552C" w:rsidP="0014552C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Директор  МБОУ</w:t>
      </w:r>
      <w:proofErr w:type="gramEnd"/>
      <w:r>
        <w:rPr>
          <w:sz w:val="18"/>
          <w:szCs w:val="18"/>
        </w:rPr>
        <w:t xml:space="preserve"> СОШ № 12</w:t>
      </w:r>
    </w:p>
    <w:p w:rsidR="0014552C" w:rsidRDefault="0014552C" w:rsidP="0014552C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_______</w:t>
      </w:r>
      <w:proofErr w:type="gramStart"/>
      <w:r>
        <w:rPr>
          <w:sz w:val="18"/>
          <w:szCs w:val="18"/>
        </w:rPr>
        <w:t xml:space="preserve">_  </w:t>
      </w:r>
      <w:proofErr w:type="spellStart"/>
      <w:r>
        <w:rPr>
          <w:sz w:val="18"/>
          <w:szCs w:val="18"/>
        </w:rPr>
        <w:t>В.А.Носко</w:t>
      </w:r>
      <w:proofErr w:type="spellEnd"/>
      <w:proofErr w:type="gramEnd"/>
    </w:p>
    <w:p w:rsidR="0014552C" w:rsidRDefault="0014552C" w:rsidP="0014552C">
      <w:pPr>
        <w:jc w:val="center"/>
        <w:rPr>
          <w:b/>
        </w:rPr>
      </w:pPr>
      <w:r>
        <w:rPr>
          <w:b/>
        </w:rPr>
        <w:t>УЧЕБНЫЙ ПЛАН</w:t>
      </w:r>
    </w:p>
    <w:p w:rsidR="0014552C" w:rsidRDefault="0014552C" w:rsidP="0014552C">
      <w:pPr>
        <w:jc w:val="center"/>
        <w:rPr>
          <w:b/>
        </w:rPr>
      </w:pPr>
      <w:r>
        <w:rPr>
          <w:b/>
        </w:rPr>
        <w:t>10 класса с группами химико-биологического профиля и универсального обучения</w:t>
      </w:r>
    </w:p>
    <w:p w:rsidR="0014552C" w:rsidRDefault="0014552C" w:rsidP="0014552C">
      <w:pPr>
        <w:jc w:val="center"/>
        <w:rPr>
          <w:b/>
        </w:rPr>
      </w:pPr>
      <w:r>
        <w:rPr>
          <w:b/>
        </w:rPr>
        <w:t xml:space="preserve"> МБОУ СОШ № 12 Красноармейского района по ФКГОС-2004 (БУП)</w:t>
      </w:r>
    </w:p>
    <w:p w:rsidR="0014552C" w:rsidRDefault="0014552C" w:rsidP="0014552C">
      <w:pPr>
        <w:jc w:val="center"/>
        <w:rPr>
          <w:b/>
        </w:rPr>
      </w:pPr>
      <w:r>
        <w:rPr>
          <w:b/>
        </w:rPr>
        <w:t>2018-2019 учебный год</w:t>
      </w:r>
    </w:p>
    <w:p w:rsidR="0014552C" w:rsidRDefault="0014552C" w:rsidP="0014552C">
      <w:pPr>
        <w:jc w:val="center"/>
        <w:rPr>
          <w:b/>
        </w:rPr>
      </w:pP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843"/>
        <w:gridCol w:w="1701"/>
        <w:gridCol w:w="1701"/>
        <w:gridCol w:w="1433"/>
      </w:tblGrid>
      <w:tr w:rsidR="0014552C" w:rsidTr="00A263A7">
        <w:trPr>
          <w:trHeight w:val="334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Default="0014552C" w:rsidP="00A263A7">
            <w:pPr>
              <w:jc w:val="center"/>
            </w:pPr>
            <w:r>
              <w:t>Учебные предметы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Default="0014552C" w:rsidP="00A263A7">
            <w:pPr>
              <w:jc w:val="center"/>
            </w:pPr>
            <w:r w:rsidRPr="00A73A09">
              <w:rPr>
                <w:sz w:val="22"/>
                <w:szCs w:val="22"/>
              </w:rPr>
              <w:t>Количество учебных часов в неделю</w:t>
            </w:r>
          </w:p>
          <w:p w:rsidR="0014552C" w:rsidRPr="00A73A09" w:rsidRDefault="0014552C" w:rsidP="00A263A7">
            <w:pPr>
              <w:jc w:val="center"/>
            </w:pPr>
            <w:r>
              <w:rPr>
                <w:sz w:val="22"/>
                <w:szCs w:val="22"/>
              </w:rPr>
              <w:t>(5-дневная)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2C" w:rsidRDefault="0014552C" w:rsidP="00A263A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A73A09" w:rsidRDefault="0014552C" w:rsidP="00A263A7">
            <w:pPr>
              <w:jc w:val="center"/>
              <w:rPr>
                <w:b/>
                <w:sz w:val="20"/>
                <w:szCs w:val="20"/>
              </w:rPr>
            </w:pPr>
            <w:r w:rsidRPr="00A73A09">
              <w:rPr>
                <w:b/>
                <w:sz w:val="20"/>
                <w:szCs w:val="20"/>
              </w:rPr>
              <w:t>10 кл</w:t>
            </w:r>
            <w:r>
              <w:rPr>
                <w:b/>
                <w:sz w:val="20"/>
                <w:szCs w:val="20"/>
              </w:rPr>
              <w:t>асс группа химико-биологического профиля</w:t>
            </w:r>
          </w:p>
          <w:p w:rsidR="0014552C" w:rsidRDefault="0014552C" w:rsidP="00A263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Pr="00E71FD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-201</w:t>
            </w:r>
            <w:r w:rsidRPr="00E71FD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у </w:t>
            </w:r>
            <w:r w:rsidRPr="00A73A0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 группа универсального обучения</w:t>
            </w:r>
          </w:p>
          <w:p w:rsidR="0014552C" w:rsidRDefault="0014552C" w:rsidP="00A263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2018- 2019 у</w:t>
            </w:r>
            <w:r w:rsidRPr="00A73A09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A73A09" w:rsidRDefault="0014552C" w:rsidP="00A26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A73A09">
              <w:rPr>
                <w:b/>
                <w:sz w:val="20"/>
                <w:szCs w:val="20"/>
              </w:rPr>
              <w:t>кл</w:t>
            </w:r>
            <w:r>
              <w:rPr>
                <w:b/>
                <w:sz w:val="20"/>
                <w:szCs w:val="20"/>
              </w:rPr>
              <w:t>асс группа химико-биологического профиля</w:t>
            </w:r>
          </w:p>
          <w:p w:rsidR="0014552C" w:rsidRDefault="0014552C" w:rsidP="00A263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2019-2020 у </w:t>
            </w:r>
            <w:r w:rsidRPr="00A73A0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класс группа универсального обучения</w:t>
            </w:r>
          </w:p>
          <w:p w:rsidR="0014552C" w:rsidRDefault="0014552C" w:rsidP="00A263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2019- 2020 у</w:t>
            </w:r>
            <w:r w:rsidRPr="00A73A09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14552C" w:rsidTr="00A263A7">
        <w:trPr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Default="0014552C" w:rsidP="00A263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Учебные предметы на базовом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Default="0014552C" w:rsidP="00A263A7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Default="0014552C" w:rsidP="00A263A7">
            <w:pPr>
              <w:jc w:val="center"/>
              <w:rPr>
                <w:b/>
              </w:rPr>
            </w:pP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r>
              <w:t>Русский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44359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2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r w:rsidRPr="00A73A09">
              <w:t>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44359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>
              <w:t>Иностранный язык (английский</w:t>
            </w:r>
            <w:r w:rsidRPr="00A73A09">
              <w:t xml:space="preserve"> язык</w:t>
            </w:r>
            <w: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A44359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>Алгебра и начала анализа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>Геометрия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E71FDA">
              <w:rPr>
                <w:b/>
              </w:rPr>
              <w:t>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E71FDA">
              <w:rPr>
                <w:b/>
              </w:rPr>
              <w:t>2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2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 xml:space="preserve">История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2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r w:rsidRPr="00147F09">
              <w:rPr>
                <w:color w:val="000000" w:themeColor="text1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F41683">
              <w:rPr>
                <w:b/>
              </w:rPr>
              <w:t>2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>География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E71FDA">
              <w:rPr>
                <w:b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E71FDA">
              <w:rPr>
                <w:b/>
              </w:rPr>
              <w:t>1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740631" w:rsidRDefault="0014552C" w:rsidP="00A263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A73A09" w:rsidRDefault="0014552C" w:rsidP="00A263A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740631" w:rsidRDefault="0014552C" w:rsidP="00A263A7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7F79BC" w:rsidRDefault="0014552C" w:rsidP="00A263A7">
            <w:pPr>
              <w:jc w:val="center"/>
            </w:pPr>
            <w:r>
              <w:t>2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147F09" w:rsidRDefault="0014552C" w:rsidP="00A263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147F09" w:rsidRDefault="0014552C" w:rsidP="00A263A7">
            <w:pPr>
              <w:jc w:val="center"/>
            </w:pPr>
            <w:r w:rsidRPr="00147F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147F09" w:rsidRDefault="0014552C" w:rsidP="00A263A7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7F79BC" w:rsidRDefault="0014552C" w:rsidP="00A263A7">
            <w:pPr>
              <w:jc w:val="center"/>
            </w:pPr>
            <w:r>
              <w:t>2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>Физика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2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r>
              <w:t>Астрономия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0/1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1/0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>Физическая культура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A73A09" w:rsidRDefault="0014552C" w:rsidP="00A263A7">
            <w:r w:rsidRPr="00A73A09">
              <w:t>Основы безопасности жизнедеятельности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F41683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552C" w:rsidTr="00A263A7">
        <w:trPr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Default="0014552C" w:rsidP="00A263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Учебные предметы на профильном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Default="0014552C" w:rsidP="00A263A7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Default="0014552C" w:rsidP="00A263A7">
            <w:pPr>
              <w:jc w:val="center"/>
              <w:rPr>
                <w:b/>
              </w:rPr>
            </w:pP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8D085B" w:rsidRDefault="0014552C" w:rsidP="00A263A7">
            <w:r w:rsidRPr="008D085B"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3C5ADA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3C5ADA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</w:pPr>
            <w:r>
              <w:t>-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8D085B" w:rsidRDefault="0014552C" w:rsidP="00A263A7">
            <w:r w:rsidRPr="008D085B"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3C5ADA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3C5ADA" w:rsidRDefault="0014552C" w:rsidP="00A263A7">
            <w:pPr>
              <w:jc w:val="center"/>
              <w:rPr>
                <w:b/>
              </w:rPr>
            </w:pPr>
            <w:r w:rsidRPr="003C5ADA">
              <w:rPr>
                <w:b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147A22" w:rsidRDefault="0014552C" w:rsidP="00A263A7">
            <w:pPr>
              <w:rPr>
                <w:b/>
                <w:lang w:val="en-US"/>
              </w:rPr>
            </w:pPr>
            <w:proofErr w:type="gramStart"/>
            <w:r w:rsidRPr="00A73A09">
              <w:rPr>
                <w:b/>
              </w:rPr>
              <w:t>Всего</w:t>
            </w:r>
            <w:r>
              <w:rPr>
                <w:b/>
                <w:lang w:val="en-US"/>
              </w:rPr>
              <w:t xml:space="preserve"> :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30,5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roofErr w:type="spellStart"/>
            <w:r w:rsidRPr="00A73A09">
              <w:t>Кубановедение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</w:pPr>
            <w:r w:rsidRPr="00A73A09">
              <w:t>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A73A09" w:rsidRDefault="0014552C" w:rsidP="00A263A7">
            <w:pPr>
              <w:jc w:val="center"/>
            </w:pPr>
            <w:r>
              <w:t>1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rPr>
                <w:b/>
              </w:rPr>
            </w:pPr>
            <w:r w:rsidRPr="00A73A09">
              <w:rPr>
                <w:b/>
              </w:rPr>
              <w:t>Элективные курсы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A73A09" w:rsidRDefault="0014552C" w:rsidP="00A263A7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  <w:rPr>
                <w:b/>
              </w:rPr>
            </w:pP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r>
              <w:t>Уравнения, неравенства,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A73A09" w:rsidRDefault="0014552C" w:rsidP="00A263A7">
            <w:pPr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</w:pPr>
            <w:r>
              <w:t>2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E6325F" w:rsidP="00A263A7">
            <w:r>
              <w:t>Генетика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</w:pPr>
            <w:r>
              <w:t>1/0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A73A09" w:rsidRDefault="0014552C" w:rsidP="00A263A7">
            <w:pPr>
              <w:jc w:val="center"/>
            </w:pPr>
            <w:r>
              <w:t>1/0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</w:pP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Default="0014552C" w:rsidP="00A263A7">
            <w:r>
              <w:t>Химия и экологическая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Default="0014552C" w:rsidP="00A263A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Default="0014552C" w:rsidP="00A263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Default="0014552C" w:rsidP="00A263A7">
            <w:pPr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Default="0014552C" w:rsidP="00A263A7">
            <w:pPr>
              <w:jc w:val="center"/>
            </w:pP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Default="0014552C" w:rsidP="00A263A7">
            <w:r>
              <w:t>Русское правописание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0B299E" w:rsidRDefault="0014552C" w:rsidP="00A263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370817" w:rsidRDefault="0014552C" w:rsidP="00A263A7">
            <w:pPr>
              <w:jc w:val="center"/>
            </w:pPr>
            <w:r w:rsidRPr="00370817">
              <w:t>1</w:t>
            </w:r>
            <w:r>
              <w:t>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370817" w:rsidRDefault="0014552C" w:rsidP="00A263A7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370817" w:rsidRDefault="0014552C" w:rsidP="00A263A7">
            <w:pPr>
              <w:jc w:val="center"/>
            </w:pPr>
            <w:r>
              <w:t>0/1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3B0B1E" w:rsidRDefault="0014552C" w:rsidP="00A263A7">
            <w:pPr>
              <w:rPr>
                <w:b/>
                <w:color w:val="000000" w:themeColor="text1"/>
              </w:rPr>
            </w:pPr>
            <w:proofErr w:type="gramStart"/>
            <w:r w:rsidRPr="00A73A09">
              <w:rPr>
                <w:b/>
                <w:color w:val="000000" w:themeColor="text1"/>
              </w:rPr>
              <w:t>Всего</w:t>
            </w:r>
            <w:r w:rsidRPr="003B0B1E">
              <w:rPr>
                <w:b/>
                <w:color w:val="000000" w:themeColor="text1"/>
              </w:rPr>
              <w:t xml:space="preserve"> :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A73A09" w:rsidRDefault="0014552C" w:rsidP="00A263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3,5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3B0B1E" w:rsidRDefault="0014552C" w:rsidP="00A263A7">
            <w:pPr>
              <w:rPr>
                <w:b/>
              </w:rPr>
            </w:pPr>
            <w:proofErr w:type="gramStart"/>
            <w:r w:rsidRPr="00A73A09">
              <w:rPr>
                <w:b/>
              </w:rPr>
              <w:t>Итого</w:t>
            </w:r>
            <w:r w:rsidRPr="003B0B1E">
              <w:rPr>
                <w:b/>
              </w:rPr>
              <w:t xml:space="preserve"> :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14552C" w:rsidTr="00A263A7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2C" w:rsidRPr="00134879" w:rsidRDefault="0014552C" w:rsidP="00A263A7">
            <w:pPr>
              <w:rPr>
                <w:b/>
                <w:sz w:val="18"/>
                <w:szCs w:val="18"/>
              </w:rPr>
            </w:pPr>
            <w:r w:rsidRPr="00134879">
              <w:rPr>
                <w:b/>
                <w:sz w:val="18"/>
                <w:szCs w:val="18"/>
              </w:rPr>
              <w:t>Предельно допустимая аудиторная</w:t>
            </w:r>
          </w:p>
          <w:p w:rsidR="0014552C" w:rsidRPr="00A73A09" w:rsidRDefault="0014552C" w:rsidP="00A263A7">
            <w:pPr>
              <w:rPr>
                <w:b/>
              </w:rPr>
            </w:pPr>
            <w:r w:rsidRPr="00134879">
              <w:rPr>
                <w:b/>
                <w:sz w:val="18"/>
                <w:szCs w:val="18"/>
              </w:rPr>
              <w:t>учебная нагрузка при 5-дневной учебной неделе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C" w:rsidRPr="00A73A09" w:rsidRDefault="0014552C" w:rsidP="00A263A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14552C" w:rsidRDefault="0014552C" w:rsidP="0014552C">
      <w:pPr>
        <w:pStyle w:val="af6"/>
      </w:pPr>
    </w:p>
    <w:p w:rsidR="00747916" w:rsidRPr="0014552C" w:rsidRDefault="0014552C" w:rsidP="0014552C">
      <w:pPr>
        <w:jc w:val="right"/>
        <w:rPr>
          <w:sz w:val="28"/>
          <w:szCs w:val="28"/>
        </w:rPr>
      </w:pPr>
      <w:r w:rsidRPr="00D2517F">
        <w:t>Зам.</w:t>
      </w:r>
      <w:r>
        <w:t xml:space="preserve"> </w:t>
      </w:r>
      <w:r w:rsidRPr="00D2517F">
        <w:t>директора МБОУ СОШ № 12</w:t>
      </w:r>
      <w:r w:rsidRPr="00D2517F">
        <w:tab/>
        <w:t xml:space="preserve">                             /</w:t>
      </w:r>
      <w:proofErr w:type="spellStart"/>
      <w:r w:rsidRPr="00D2517F">
        <w:t>И.И.Солоха</w:t>
      </w:r>
      <w:proofErr w:type="spellEnd"/>
      <w:r w:rsidRPr="00D2517F">
        <w:t xml:space="preserve"> /    98-2-</w:t>
      </w:r>
      <w:r>
        <w:t>47</w:t>
      </w:r>
    </w:p>
    <w:p w:rsidR="000B299E" w:rsidRDefault="000B299E" w:rsidP="00747916">
      <w:pPr>
        <w:jc w:val="right"/>
        <w:rPr>
          <w:sz w:val="22"/>
          <w:szCs w:val="22"/>
        </w:rPr>
      </w:pPr>
    </w:p>
    <w:p w:rsidR="000B299E" w:rsidRDefault="000B299E" w:rsidP="000B299E">
      <w:pPr>
        <w:pStyle w:val="af6"/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Утверждено </w:t>
      </w:r>
    </w:p>
    <w:p w:rsidR="000B299E" w:rsidRDefault="000B299E" w:rsidP="000B299E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решением педагогического совета</w:t>
      </w:r>
    </w:p>
    <w:p w:rsidR="000B299E" w:rsidRDefault="000B299E" w:rsidP="000B299E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A61D18">
        <w:rPr>
          <w:sz w:val="18"/>
          <w:szCs w:val="18"/>
        </w:rPr>
        <w:t xml:space="preserve"> протокол № </w:t>
      </w:r>
      <w:proofErr w:type="gramStart"/>
      <w:r w:rsidR="00A61D18">
        <w:rPr>
          <w:sz w:val="18"/>
          <w:szCs w:val="18"/>
        </w:rPr>
        <w:t>1  от</w:t>
      </w:r>
      <w:proofErr w:type="gramEnd"/>
      <w:r w:rsidR="00A61D18">
        <w:rPr>
          <w:sz w:val="18"/>
          <w:szCs w:val="18"/>
        </w:rPr>
        <w:t xml:space="preserve">  30.  08..2018</w:t>
      </w:r>
      <w:r>
        <w:rPr>
          <w:sz w:val="18"/>
          <w:szCs w:val="18"/>
        </w:rPr>
        <w:t xml:space="preserve"> г. </w:t>
      </w:r>
    </w:p>
    <w:p w:rsidR="000B299E" w:rsidRDefault="000B299E" w:rsidP="000B299E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Директор  МБОУ</w:t>
      </w:r>
      <w:proofErr w:type="gramEnd"/>
      <w:r>
        <w:rPr>
          <w:sz w:val="18"/>
          <w:szCs w:val="18"/>
        </w:rPr>
        <w:t xml:space="preserve"> СОШ № 12</w:t>
      </w:r>
    </w:p>
    <w:p w:rsidR="000B299E" w:rsidRDefault="000B299E" w:rsidP="000B299E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_______</w:t>
      </w:r>
      <w:proofErr w:type="gramStart"/>
      <w:r>
        <w:rPr>
          <w:sz w:val="18"/>
          <w:szCs w:val="18"/>
        </w:rPr>
        <w:t xml:space="preserve">_  </w:t>
      </w:r>
      <w:proofErr w:type="spellStart"/>
      <w:r>
        <w:rPr>
          <w:sz w:val="18"/>
          <w:szCs w:val="18"/>
        </w:rPr>
        <w:t>В.А.Носко</w:t>
      </w:r>
      <w:proofErr w:type="spellEnd"/>
      <w:proofErr w:type="gramEnd"/>
    </w:p>
    <w:p w:rsidR="000B299E" w:rsidRDefault="000B299E" w:rsidP="000B299E">
      <w:pPr>
        <w:jc w:val="center"/>
        <w:rPr>
          <w:b/>
        </w:rPr>
      </w:pPr>
      <w:r>
        <w:rPr>
          <w:b/>
        </w:rPr>
        <w:t>УЧЕБНЫЙ ПЛАН</w:t>
      </w:r>
    </w:p>
    <w:p w:rsidR="000B299E" w:rsidRDefault="00797ACF" w:rsidP="000B299E">
      <w:pPr>
        <w:jc w:val="center"/>
        <w:rPr>
          <w:b/>
        </w:rPr>
      </w:pPr>
      <w:r>
        <w:rPr>
          <w:b/>
        </w:rPr>
        <w:t>11</w:t>
      </w:r>
      <w:r w:rsidR="000B299E">
        <w:rPr>
          <w:b/>
        </w:rPr>
        <w:t xml:space="preserve"> класса социально-педагогического</w:t>
      </w:r>
    </w:p>
    <w:p w:rsidR="000B299E" w:rsidRDefault="000B299E" w:rsidP="000B299E">
      <w:pPr>
        <w:jc w:val="center"/>
        <w:rPr>
          <w:b/>
        </w:rPr>
      </w:pPr>
      <w:r>
        <w:rPr>
          <w:b/>
        </w:rPr>
        <w:t>профиля МБОУ СОШ № 12 Красноармейского района по ФКГОС-2004 (БУП)</w:t>
      </w:r>
    </w:p>
    <w:p w:rsidR="000B299E" w:rsidRDefault="00A61D18" w:rsidP="000B299E">
      <w:pPr>
        <w:jc w:val="center"/>
        <w:rPr>
          <w:b/>
        </w:rPr>
      </w:pPr>
      <w:r>
        <w:rPr>
          <w:b/>
        </w:rPr>
        <w:t>2018-2019</w:t>
      </w:r>
      <w:r w:rsidR="000B299E">
        <w:rPr>
          <w:b/>
        </w:rPr>
        <w:t xml:space="preserve"> учебный год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2269"/>
        <w:gridCol w:w="2449"/>
      </w:tblGrid>
      <w:tr w:rsidR="009119A9" w:rsidTr="009119A9">
        <w:trPr>
          <w:trHeight w:val="334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Учебные предметы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Количество учебных часов в неделю</w:t>
            </w:r>
          </w:p>
          <w:p w:rsidR="009119A9" w:rsidRDefault="009119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(6-дневная)</w:t>
            </w:r>
          </w:p>
        </w:tc>
      </w:tr>
      <w:tr w:rsidR="009119A9" w:rsidTr="009119A9">
        <w:trPr>
          <w:trHeight w:val="281"/>
          <w:jc w:val="center"/>
        </w:trPr>
        <w:tc>
          <w:tcPr>
            <w:tcW w:w="9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A9" w:rsidRDefault="009119A9">
            <w:pPr>
              <w:spacing w:line="276" w:lineRule="auto"/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Социально-</w:t>
            </w:r>
            <w:proofErr w:type="gramStart"/>
            <w:r>
              <w:rPr>
                <w:b/>
                <w:sz w:val="22"/>
                <w:szCs w:val="22"/>
              </w:rPr>
              <w:t>педагогический  профиль</w:t>
            </w:r>
            <w:proofErr w:type="gramEnd"/>
          </w:p>
        </w:tc>
      </w:tr>
      <w:tr w:rsidR="009119A9" w:rsidTr="009119A9">
        <w:trPr>
          <w:jc w:val="center"/>
        </w:trPr>
        <w:tc>
          <w:tcPr>
            <w:tcW w:w="9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A9" w:rsidRDefault="009119A9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  <w:p w:rsidR="009119A9" w:rsidRDefault="009119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ind w:left="4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11класс</w:t>
            </w:r>
          </w:p>
          <w:p w:rsidR="009119A9" w:rsidRDefault="009119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- 201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 xml:space="preserve"> учебный год</w:t>
            </w:r>
          </w:p>
        </w:tc>
      </w:tr>
      <w:tr w:rsidR="009119A9" w:rsidTr="009119A9">
        <w:trPr>
          <w:jc w:val="center"/>
        </w:trPr>
        <w:tc>
          <w:tcPr>
            <w:tcW w:w="9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Учебные предметы на базовом уровне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Иностранный язык (английский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0/1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1/0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</w:tr>
      <w:tr w:rsidR="009119A9" w:rsidTr="009119A9">
        <w:trPr>
          <w:jc w:val="center"/>
        </w:trPr>
        <w:tc>
          <w:tcPr>
            <w:tcW w:w="9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Учебные предметы на профильном уровне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rPr>
                <w:color w:val="000000" w:themeColor="text1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Всего</w:t>
            </w:r>
            <w:r>
              <w:rPr>
                <w:b/>
                <w:lang w:val="en-US"/>
              </w:rPr>
              <w:t xml:space="preserve">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31.5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Элективные курсы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Уравнения, неравенства,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E6325F">
            <w:pPr>
              <w:spacing w:line="276" w:lineRule="auto"/>
            </w:pPr>
            <w:r>
              <w:t>Основы санитарии и гигиены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1/0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0/1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Введение в педагогику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</w:pPr>
            <w:r>
              <w:t>Русское правописание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</w:pPr>
            <w:r>
              <w:t>1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Всего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5,5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Итого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9119A9" w:rsidTr="009119A9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A9" w:rsidRDefault="009119A9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Предельно допустимая аудиторная</w:t>
            </w:r>
          </w:p>
          <w:p w:rsidR="009119A9" w:rsidRDefault="009119A9">
            <w:pPr>
              <w:spacing w:line="276" w:lineRule="auto"/>
              <w:rPr>
                <w:b/>
              </w:rPr>
            </w:pPr>
            <w:r>
              <w:rPr>
                <w:b/>
              </w:rPr>
              <w:t>учебная нагрузка при 6-дневной учебной неделе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19A9" w:rsidRDefault="009119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9119A9" w:rsidRDefault="009119A9" w:rsidP="009119A9">
      <w:pPr>
        <w:pStyle w:val="af6"/>
      </w:pPr>
    </w:p>
    <w:p w:rsidR="009119A9" w:rsidRDefault="009119A9" w:rsidP="009119A9">
      <w:pPr>
        <w:jc w:val="right"/>
        <w:rPr>
          <w:sz w:val="28"/>
          <w:szCs w:val="28"/>
        </w:rPr>
      </w:pPr>
      <w:r>
        <w:t>Зам. директора МБОУ СОШ № 12</w:t>
      </w:r>
      <w:r>
        <w:tab/>
        <w:t xml:space="preserve">                             /</w:t>
      </w:r>
      <w:proofErr w:type="spellStart"/>
      <w:r>
        <w:t>И.И.Солоха</w:t>
      </w:r>
      <w:proofErr w:type="spellEnd"/>
      <w:r>
        <w:t xml:space="preserve"> /    98-2-47</w:t>
      </w:r>
    </w:p>
    <w:p w:rsidR="009119A9" w:rsidRDefault="009119A9" w:rsidP="000B299E">
      <w:pPr>
        <w:jc w:val="center"/>
        <w:rPr>
          <w:b/>
        </w:rPr>
      </w:pPr>
    </w:p>
    <w:p w:rsidR="000B299E" w:rsidRDefault="000B299E" w:rsidP="000B299E">
      <w:pPr>
        <w:jc w:val="center"/>
        <w:rPr>
          <w:b/>
        </w:rPr>
      </w:pPr>
    </w:p>
    <w:p w:rsidR="000B299E" w:rsidRDefault="000B299E" w:rsidP="000B299E">
      <w:pPr>
        <w:jc w:val="right"/>
        <w:rPr>
          <w:sz w:val="28"/>
          <w:szCs w:val="28"/>
        </w:rPr>
      </w:pPr>
    </w:p>
    <w:p w:rsidR="000B299E" w:rsidRPr="00C54070" w:rsidRDefault="000B299E" w:rsidP="000B299E">
      <w:pPr>
        <w:rPr>
          <w:rFonts w:eastAsiaTheme="minorEastAsia"/>
          <w:sz w:val="28"/>
          <w:szCs w:val="28"/>
        </w:rPr>
      </w:pPr>
    </w:p>
    <w:p w:rsidR="00797ACF" w:rsidRDefault="00797ACF" w:rsidP="00904F1E">
      <w:pPr>
        <w:pStyle w:val="af6"/>
        <w:spacing w:line="360" w:lineRule="auto"/>
        <w:rPr>
          <w:sz w:val="18"/>
          <w:szCs w:val="18"/>
        </w:rPr>
      </w:pPr>
    </w:p>
    <w:p w:rsidR="00904F1E" w:rsidRPr="0014552C" w:rsidRDefault="0014552C" w:rsidP="0014552C">
      <w:pPr>
        <w:pStyle w:val="af6"/>
        <w:spacing w:line="360" w:lineRule="auto"/>
        <w:jc w:val="center"/>
        <w:rPr>
          <w:color w:val="FF0000"/>
          <w:sz w:val="52"/>
          <w:szCs w:val="52"/>
        </w:rPr>
      </w:pPr>
      <w:r w:rsidRPr="0014552C">
        <w:rPr>
          <w:color w:val="FF0000"/>
          <w:sz w:val="52"/>
          <w:szCs w:val="52"/>
        </w:rPr>
        <w:t>НЕТ</w:t>
      </w:r>
    </w:p>
    <w:p w:rsidR="004B3ADA" w:rsidRDefault="00C062F5" w:rsidP="00C55E3F">
      <w:pPr>
        <w:jc w:val="right"/>
        <w:rPr>
          <w:b/>
          <w:u w:val="single"/>
        </w:rPr>
      </w:pPr>
      <w:r>
        <w:rPr>
          <w:b/>
          <w:u w:val="single"/>
        </w:rPr>
        <w:t>Приложение №6</w:t>
      </w:r>
      <w:r w:rsidR="004B3ADA">
        <w:rPr>
          <w:b/>
          <w:u w:val="single"/>
        </w:rPr>
        <w:t xml:space="preserve">  </w:t>
      </w:r>
    </w:p>
    <w:p w:rsidR="004B3ADA" w:rsidRPr="00970ECA" w:rsidRDefault="004B3ADA" w:rsidP="004B3ADA">
      <w:pPr>
        <w:jc w:val="center"/>
        <w:rPr>
          <w:b/>
          <w:u w:val="single"/>
        </w:rPr>
      </w:pPr>
      <w:r w:rsidRPr="00970ECA">
        <w:rPr>
          <w:b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Утверждено </w:t>
      </w:r>
    </w:p>
    <w:p w:rsidR="004B3ADA" w:rsidRDefault="004B3ADA" w:rsidP="004B3ADA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решением педагогического совета</w:t>
      </w:r>
    </w:p>
    <w:p w:rsidR="004B3ADA" w:rsidRDefault="004B3ADA" w:rsidP="004B3ADA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C062F5">
        <w:rPr>
          <w:sz w:val="18"/>
          <w:szCs w:val="18"/>
        </w:rPr>
        <w:t xml:space="preserve"> протокол № </w:t>
      </w:r>
      <w:proofErr w:type="gramStart"/>
      <w:r w:rsidR="00C062F5">
        <w:rPr>
          <w:sz w:val="18"/>
          <w:szCs w:val="18"/>
        </w:rPr>
        <w:t>1  от</w:t>
      </w:r>
      <w:proofErr w:type="gramEnd"/>
      <w:r w:rsidR="00C062F5">
        <w:rPr>
          <w:sz w:val="18"/>
          <w:szCs w:val="18"/>
        </w:rPr>
        <w:t xml:space="preserve">  28.  08..2016</w:t>
      </w:r>
      <w:r>
        <w:rPr>
          <w:sz w:val="18"/>
          <w:szCs w:val="18"/>
        </w:rPr>
        <w:t xml:space="preserve"> г. </w:t>
      </w:r>
    </w:p>
    <w:p w:rsidR="004B3ADA" w:rsidRDefault="004B3ADA" w:rsidP="004B3ADA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Директор  МБОУ</w:t>
      </w:r>
      <w:proofErr w:type="gramEnd"/>
      <w:r>
        <w:rPr>
          <w:sz w:val="18"/>
          <w:szCs w:val="18"/>
        </w:rPr>
        <w:t xml:space="preserve"> СОШ № 12</w:t>
      </w:r>
    </w:p>
    <w:p w:rsidR="004B3ADA" w:rsidRDefault="004B3ADA" w:rsidP="004B3ADA">
      <w:pPr>
        <w:pStyle w:val="af6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_______</w:t>
      </w:r>
      <w:proofErr w:type="gramStart"/>
      <w:r>
        <w:rPr>
          <w:sz w:val="18"/>
          <w:szCs w:val="18"/>
        </w:rPr>
        <w:t xml:space="preserve">_  </w:t>
      </w:r>
      <w:proofErr w:type="spellStart"/>
      <w:r>
        <w:rPr>
          <w:sz w:val="18"/>
          <w:szCs w:val="18"/>
        </w:rPr>
        <w:t>Р.П.Быкова</w:t>
      </w:r>
      <w:proofErr w:type="spellEnd"/>
      <w:proofErr w:type="gramEnd"/>
    </w:p>
    <w:p w:rsidR="004B3ADA" w:rsidRDefault="004B3ADA" w:rsidP="004B3ADA">
      <w:pPr>
        <w:jc w:val="center"/>
        <w:rPr>
          <w:b/>
        </w:rPr>
      </w:pPr>
      <w:r>
        <w:rPr>
          <w:b/>
        </w:rPr>
        <w:t>Таблица - сетка часов учебного плана МБОУ СОШ № 12 К</w:t>
      </w:r>
      <w:r w:rsidR="00C062F5">
        <w:rPr>
          <w:b/>
        </w:rPr>
        <w:t>расноармейского района для 11</w:t>
      </w:r>
      <w:r w:rsidR="00747916">
        <w:rPr>
          <w:b/>
        </w:rPr>
        <w:t xml:space="preserve"> </w:t>
      </w:r>
      <w:r>
        <w:rPr>
          <w:b/>
        </w:rPr>
        <w:t>класса с группами универсального обучения и социально-</w:t>
      </w:r>
      <w:proofErr w:type="gramStart"/>
      <w:r w:rsidR="00C062F5">
        <w:rPr>
          <w:b/>
        </w:rPr>
        <w:t>педагогического  профиля</w:t>
      </w:r>
      <w:proofErr w:type="gramEnd"/>
      <w:r w:rsidR="00C062F5">
        <w:rPr>
          <w:b/>
        </w:rPr>
        <w:t xml:space="preserve"> на 2016-2017</w:t>
      </w:r>
      <w:r>
        <w:rPr>
          <w:b/>
        </w:rPr>
        <w:t xml:space="preserve"> у</w:t>
      </w:r>
      <w:r w:rsidR="00C54070">
        <w:rPr>
          <w:b/>
        </w:rPr>
        <w:t>чебный год на основе БУП -2004г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8"/>
        <w:gridCol w:w="1394"/>
        <w:gridCol w:w="26"/>
        <w:gridCol w:w="24"/>
        <w:gridCol w:w="1111"/>
        <w:gridCol w:w="1251"/>
        <w:gridCol w:w="24"/>
        <w:gridCol w:w="30"/>
        <w:gridCol w:w="96"/>
        <w:gridCol w:w="1063"/>
      </w:tblGrid>
      <w:tr w:rsidR="004B3ADA" w:rsidTr="00681DE8">
        <w:trPr>
          <w:trHeight w:val="334"/>
          <w:jc w:val="center"/>
        </w:trPr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Default="004B3ADA" w:rsidP="001938E8">
            <w:pPr>
              <w:jc w:val="center"/>
            </w:pPr>
            <w:r>
              <w:t>Учебные предметы</w:t>
            </w:r>
          </w:p>
        </w:tc>
        <w:tc>
          <w:tcPr>
            <w:tcW w:w="5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Default="004B3ADA" w:rsidP="001938E8">
            <w:pPr>
              <w:jc w:val="center"/>
            </w:pPr>
            <w:r w:rsidRPr="00A73A09">
              <w:rPr>
                <w:sz w:val="22"/>
                <w:szCs w:val="22"/>
              </w:rPr>
              <w:t>Количество учебных часов в неделю</w:t>
            </w:r>
          </w:p>
          <w:p w:rsidR="004B3ADA" w:rsidRPr="00A73A09" w:rsidRDefault="004B3ADA" w:rsidP="001938E8">
            <w:pPr>
              <w:jc w:val="center"/>
            </w:pPr>
            <w:r>
              <w:rPr>
                <w:sz w:val="22"/>
                <w:szCs w:val="22"/>
              </w:rPr>
              <w:t>(6-дневная)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DA" w:rsidRDefault="004B3ADA" w:rsidP="001938E8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  <w:rPr>
                <w:b/>
                <w:sz w:val="20"/>
                <w:szCs w:val="20"/>
              </w:rPr>
            </w:pPr>
            <w:r w:rsidRPr="00A73A09">
              <w:rPr>
                <w:b/>
                <w:sz w:val="20"/>
                <w:szCs w:val="20"/>
              </w:rPr>
              <w:t>10 кл</w:t>
            </w:r>
            <w:r>
              <w:rPr>
                <w:b/>
                <w:sz w:val="20"/>
                <w:szCs w:val="20"/>
              </w:rPr>
              <w:t>асс</w:t>
            </w:r>
          </w:p>
          <w:p w:rsidR="004B3ADA" w:rsidRDefault="004B3ADA" w:rsidP="001938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 xml:space="preserve"> учебный </w:t>
            </w:r>
            <w:r w:rsidRPr="00A73A09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ind w:left="4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11класс</w:t>
            </w:r>
          </w:p>
          <w:p w:rsidR="004B3ADA" w:rsidRDefault="004B3ADA" w:rsidP="001938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- 201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 xml:space="preserve"> учебный</w:t>
            </w:r>
            <w:r w:rsidRPr="00A73A09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од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DA" w:rsidRDefault="004B3ADA" w:rsidP="001938E8"/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FC596D" w:rsidRDefault="004B3ADA" w:rsidP="001938E8">
            <w:pPr>
              <w:jc w:val="center"/>
              <w:rPr>
                <w:b/>
                <w:sz w:val="18"/>
                <w:szCs w:val="18"/>
              </w:rPr>
            </w:pPr>
            <w:r w:rsidRPr="00FC596D">
              <w:rPr>
                <w:sz w:val="18"/>
                <w:szCs w:val="18"/>
              </w:rPr>
              <w:t>группа социально-</w:t>
            </w:r>
            <w:proofErr w:type="gramStart"/>
            <w:r w:rsidRPr="00FC596D">
              <w:rPr>
                <w:sz w:val="18"/>
                <w:szCs w:val="18"/>
              </w:rPr>
              <w:t>педагогического  профиля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FC596D" w:rsidRDefault="004B3ADA" w:rsidP="001938E8">
            <w:pPr>
              <w:jc w:val="center"/>
              <w:rPr>
                <w:sz w:val="20"/>
                <w:szCs w:val="20"/>
              </w:rPr>
            </w:pPr>
            <w:r w:rsidRPr="00FC596D">
              <w:rPr>
                <w:sz w:val="20"/>
                <w:szCs w:val="20"/>
              </w:rPr>
              <w:t>группа универсального обучения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FC596D" w:rsidRDefault="004B3ADA" w:rsidP="001938E8">
            <w:pPr>
              <w:jc w:val="center"/>
              <w:rPr>
                <w:b/>
                <w:sz w:val="18"/>
                <w:szCs w:val="18"/>
              </w:rPr>
            </w:pPr>
            <w:r w:rsidRPr="00FC596D">
              <w:rPr>
                <w:sz w:val="18"/>
                <w:szCs w:val="18"/>
              </w:rPr>
              <w:t>группа социально-</w:t>
            </w:r>
            <w:proofErr w:type="gramStart"/>
            <w:r w:rsidRPr="00FC596D">
              <w:rPr>
                <w:sz w:val="18"/>
                <w:szCs w:val="18"/>
              </w:rPr>
              <w:t>педагогического  профиля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FC596D" w:rsidRDefault="004B3ADA" w:rsidP="001938E8">
            <w:pPr>
              <w:jc w:val="center"/>
              <w:rPr>
                <w:sz w:val="20"/>
                <w:szCs w:val="20"/>
              </w:rPr>
            </w:pPr>
            <w:r w:rsidRPr="00FC596D">
              <w:rPr>
                <w:sz w:val="20"/>
                <w:szCs w:val="20"/>
              </w:rPr>
              <w:t>группа универсального обучения</w:t>
            </w:r>
          </w:p>
        </w:tc>
      </w:tr>
      <w:tr w:rsidR="004B3ADA" w:rsidTr="001938E8">
        <w:trPr>
          <w:jc w:val="center"/>
        </w:trPr>
        <w:tc>
          <w:tcPr>
            <w:tcW w:w="10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Default="004B3ADA" w:rsidP="001938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Учебные предметы на базовом уровне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147F09" w:rsidRDefault="004B3ADA" w:rsidP="001938E8">
            <w:r w:rsidRPr="00147F09">
              <w:t>Русский язык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  <w:r>
              <w:t>2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r w:rsidRPr="00A73A09">
              <w:t>Литература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  <w:r w:rsidRPr="00740631">
              <w:t>3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  <w:r>
              <w:t>3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>
              <w:t>Английский/ немецкий язык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740631" w:rsidRDefault="004B3ADA" w:rsidP="001938E8">
            <w:pPr>
              <w:jc w:val="center"/>
            </w:pPr>
            <w:r w:rsidRPr="00740631">
              <w:t>3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</w:pPr>
            <w:r w:rsidRPr="00A73A09">
              <w:t>3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>Алгебра и начала анализа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740631" w:rsidRDefault="004B3ADA" w:rsidP="001938E8">
            <w:pPr>
              <w:jc w:val="center"/>
            </w:pPr>
            <w:r w:rsidRPr="00740631">
              <w:t>3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</w:pPr>
            <w:r>
              <w:t>3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>Геометрия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740631" w:rsidRDefault="004B3ADA" w:rsidP="001938E8">
            <w:pPr>
              <w:jc w:val="center"/>
            </w:pPr>
            <w:r w:rsidRPr="00740631">
              <w:t>2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</w:pPr>
            <w:r>
              <w:t>2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>Информатика и ИКТ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740631" w:rsidRDefault="004B3ADA" w:rsidP="001938E8">
            <w:pPr>
              <w:jc w:val="center"/>
            </w:pPr>
            <w:r w:rsidRPr="00740631"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</w:pPr>
            <w:r w:rsidRPr="00A73A09">
              <w:t>1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  <w:r>
              <w:t>2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 xml:space="preserve">История 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740631" w:rsidRDefault="004B3ADA" w:rsidP="001938E8">
            <w:pPr>
              <w:jc w:val="center"/>
            </w:pPr>
            <w:r w:rsidRPr="00740631">
              <w:t>2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</w:pPr>
            <w:r w:rsidRPr="00A73A09">
              <w:t>2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r w:rsidRPr="00147F09">
              <w:rPr>
                <w:color w:val="000000" w:themeColor="text1"/>
              </w:rPr>
              <w:t>Обществознание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  <w:r>
              <w:t>2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Экономика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  <w:r w:rsidRPr="00740631">
              <w:t>0,5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Default="004B3ADA" w:rsidP="001938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Default="004B3ADA" w:rsidP="001938E8">
            <w:pPr>
              <w:jc w:val="center"/>
              <w:rPr>
                <w:color w:val="000000" w:themeColor="text1"/>
              </w:rPr>
            </w:pPr>
          </w:p>
        </w:tc>
      </w:tr>
      <w:tr w:rsidR="004B3ADA" w:rsidTr="00681DE8">
        <w:trPr>
          <w:trHeight w:val="265"/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740631" w:rsidRDefault="004B3ADA" w:rsidP="001938E8">
            <w:pPr>
              <w:jc w:val="center"/>
            </w:pPr>
            <w:r w:rsidRPr="00740631">
              <w:t>0,5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Default="004B3ADA" w:rsidP="001938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Default="004B3ADA" w:rsidP="001938E8">
            <w:pPr>
              <w:jc w:val="center"/>
              <w:rPr>
                <w:color w:val="000000" w:themeColor="text1"/>
              </w:rPr>
            </w:pP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>География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740631" w:rsidRDefault="004B3ADA" w:rsidP="001938E8">
            <w:pPr>
              <w:jc w:val="center"/>
            </w:pPr>
            <w:r w:rsidRPr="00740631">
              <w:t>1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</w:pPr>
            <w:r w:rsidRPr="00A73A09">
              <w:t>1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>Биология</w:t>
            </w:r>
            <w:r w:rsidR="0056144B">
              <w:t xml:space="preserve">                                                          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740631" w:rsidRDefault="004B3ADA" w:rsidP="001938E8">
            <w:pPr>
              <w:jc w:val="center"/>
            </w:pPr>
            <w:r w:rsidRPr="00740631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  <w: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</w:pPr>
            <w:r>
              <w:t>1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  <w:r>
              <w:t>2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>Химия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F09" w:rsidRDefault="004B3ADA" w:rsidP="001938E8">
            <w:pPr>
              <w:jc w:val="center"/>
            </w:pPr>
            <w:r w:rsidRPr="00147F09"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147F09" w:rsidRDefault="004B3ADA" w:rsidP="001938E8">
            <w:pPr>
              <w:jc w:val="center"/>
            </w:pPr>
            <w:r>
              <w:t>2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F09" w:rsidRDefault="004B3ADA" w:rsidP="001938E8">
            <w:pPr>
              <w:jc w:val="center"/>
            </w:pPr>
            <w:r w:rsidRPr="00147F09">
              <w:t>2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>Физика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F09" w:rsidRDefault="004B3ADA" w:rsidP="001938E8">
            <w:pPr>
              <w:jc w:val="center"/>
            </w:pPr>
            <w:r w:rsidRPr="00147F09">
              <w:t>2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F09" w:rsidRDefault="004B3ADA" w:rsidP="001938E8">
            <w:pPr>
              <w:jc w:val="center"/>
            </w:pPr>
            <w:r w:rsidRPr="00147F09">
              <w:t>2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>Физическая культура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F09" w:rsidRDefault="004B3ADA" w:rsidP="001938E8">
            <w:pPr>
              <w:jc w:val="center"/>
            </w:pPr>
            <w:r w:rsidRPr="00147F09">
              <w:t>3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F09" w:rsidRDefault="004B3ADA" w:rsidP="001938E8">
            <w:pPr>
              <w:jc w:val="center"/>
            </w:pPr>
            <w:r w:rsidRPr="00147F09">
              <w:t>3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r w:rsidRPr="00A73A09">
              <w:t>Основы безопасности жизнедеятельности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F09" w:rsidRDefault="004B3ADA" w:rsidP="001938E8">
            <w:pPr>
              <w:jc w:val="center"/>
            </w:pPr>
            <w:r w:rsidRPr="00147F09">
              <w:t>2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F09" w:rsidRDefault="004B3ADA" w:rsidP="001938E8">
            <w:pPr>
              <w:jc w:val="center"/>
            </w:pPr>
            <w:r w:rsidRPr="00147F09">
              <w:t>1</w:t>
            </w:r>
          </w:p>
        </w:tc>
      </w:tr>
      <w:tr w:rsidR="004B3ADA" w:rsidTr="001938E8">
        <w:trPr>
          <w:jc w:val="center"/>
        </w:trPr>
        <w:tc>
          <w:tcPr>
            <w:tcW w:w="10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Default="004B3ADA" w:rsidP="001938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Учебные предметы на профильном уровне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F09" w:rsidRDefault="004B3ADA" w:rsidP="001938E8">
            <w:r w:rsidRPr="00147F09">
              <w:t>Русский язык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  <w:r w:rsidRPr="00740631"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  <w:r>
              <w:t>3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147F09" w:rsidRDefault="004B3ADA" w:rsidP="001938E8">
            <w:r w:rsidRPr="00147F09">
              <w:rPr>
                <w:color w:val="000000" w:themeColor="text1"/>
              </w:rPr>
              <w:t>Обществознание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  <w: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4B3ADA" w:rsidP="001938E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color w:val="000000" w:themeColor="text1"/>
              </w:rPr>
            </w:pP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147A22" w:rsidRDefault="004B3ADA" w:rsidP="001938E8">
            <w:pPr>
              <w:rPr>
                <w:b/>
                <w:lang w:val="en-US"/>
              </w:rPr>
            </w:pPr>
            <w:proofErr w:type="gramStart"/>
            <w:r w:rsidRPr="00A73A09">
              <w:rPr>
                <w:b/>
              </w:rPr>
              <w:t>Всего</w:t>
            </w:r>
            <w:r>
              <w:rPr>
                <w:b/>
                <w:lang w:val="en-US"/>
              </w:rPr>
              <w:t xml:space="preserve"> :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681DE8" w:rsidP="001938E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roofErr w:type="spellStart"/>
            <w:r w:rsidRPr="00A73A09">
              <w:t>Кубановедение</w:t>
            </w:r>
            <w:proofErr w:type="spellEnd"/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  <w:r w:rsidRPr="00A73A09">
              <w:t>1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</w:pPr>
            <w:r w:rsidRPr="00A73A09">
              <w:t>1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rPr>
                <w:b/>
              </w:rPr>
            </w:pPr>
            <w:r w:rsidRPr="00A73A09">
              <w:rPr>
                <w:b/>
              </w:rPr>
              <w:t>Элективные курсы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</w:rPr>
            </w:pPr>
          </w:p>
        </w:tc>
      </w:tr>
      <w:tr w:rsidR="00681DE8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1938E8">
            <w:r>
              <w:t>Уравнения, неравенства, системы.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1938E8">
            <w:pPr>
              <w:jc w:val="center"/>
            </w:pPr>
            <w:r>
              <w:t>1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681DE8">
            <w:pPr>
              <w:jc w:val="center"/>
            </w:pPr>
            <w:r>
              <w:t>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1938E8">
            <w:pPr>
              <w:jc w:val="center"/>
            </w:pPr>
            <w: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681DE8">
            <w:pPr>
              <w:jc w:val="center"/>
            </w:pPr>
            <w:r>
              <w:t>2</w:t>
            </w:r>
          </w:p>
        </w:tc>
      </w:tr>
      <w:tr w:rsidR="00681DE8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1938E8">
            <w:r>
              <w:t>Биология и новые информационные технологии.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1938E8">
            <w:pPr>
              <w:jc w:val="center"/>
            </w:pPr>
            <w:r>
              <w:t>1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681DE8">
            <w:pPr>
              <w:jc w:val="center"/>
            </w:pPr>
            <w:r>
              <w:t>-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1938E8">
            <w:pPr>
              <w:jc w:val="center"/>
            </w:pPr>
            <w:r>
              <w:t>1</w:t>
            </w:r>
          </w:p>
        </w:tc>
      </w:tr>
      <w:tr w:rsidR="00681DE8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A73A09" w:rsidRDefault="00681DE8" w:rsidP="001938E8">
            <w:r>
              <w:t>Химия и экологическая культура.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147F09" w:rsidRDefault="00681DE8" w:rsidP="001938E8">
            <w:pPr>
              <w:jc w:val="center"/>
            </w:pPr>
            <w:r w:rsidRPr="00147F09">
              <w:t>1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147F09" w:rsidRDefault="00681DE8" w:rsidP="00681DE8">
            <w:pPr>
              <w:jc w:val="center"/>
            </w:pPr>
            <w:r>
              <w:t>-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Pr="00865189" w:rsidRDefault="00681DE8" w:rsidP="001938E8">
            <w:pPr>
              <w:jc w:val="center"/>
            </w:pPr>
            <w:r>
              <w:t>-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Default="004B3ADA" w:rsidP="001938E8">
            <w:r>
              <w:t>Избранные вопросы физики.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Default="004B3ADA" w:rsidP="001938E8">
            <w:pPr>
              <w:jc w:val="center"/>
            </w:pPr>
            <w:r>
              <w:t>1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Default="00C85555" w:rsidP="001938E8">
            <w:pPr>
              <w:jc w:val="center"/>
            </w:pPr>
            <w:r>
              <w:t>-</w:t>
            </w:r>
          </w:p>
        </w:tc>
      </w:tr>
      <w:tr w:rsidR="00C85555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827E19" w:rsidP="001938E8">
            <w:r>
              <w:t>Основы православной культуры.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C85555" w:rsidP="001938E8">
            <w:pPr>
              <w:jc w:val="center"/>
            </w:pPr>
            <w:r>
              <w:t>-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5" w:rsidRDefault="00C85555" w:rsidP="001938E8">
            <w:pPr>
              <w:jc w:val="center"/>
            </w:pPr>
            <w:r>
              <w:t>1</w:t>
            </w:r>
          </w:p>
        </w:tc>
      </w:tr>
      <w:tr w:rsidR="00681DE8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Default="00681DE8" w:rsidP="001938E8">
            <w:r>
              <w:t>Введение в педагогику.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Default="00681DE8" w:rsidP="001938E8">
            <w:pPr>
              <w:jc w:val="center"/>
            </w:pPr>
            <w: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Default="00681DE8" w:rsidP="00681DE8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Default="00681DE8" w:rsidP="001938E8">
            <w:pPr>
              <w:jc w:val="center"/>
            </w:pPr>
            <w:r>
              <w:t>1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E8" w:rsidRDefault="00681DE8" w:rsidP="001938E8">
            <w:pPr>
              <w:jc w:val="center"/>
            </w:pPr>
            <w:r>
              <w:t>-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Default="004B3ADA" w:rsidP="001938E8">
            <w:r>
              <w:t>Русское правописание.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740631" w:rsidRDefault="00681DE8" w:rsidP="001938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865189" w:rsidRDefault="00681DE8" w:rsidP="001938E8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370817" w:rsidRDefault="004B3ADA" w:rsidP="001938E8">
            <w:pPr>
              <w:jc w:val="center"/>
            </w:pPr>
            <w:r w:rsidRPr="00370817">
              <w:t>1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370817" w:rsidRDefault="004B3ADA" w:rsidP="001938E8">
            <w:pPr>
              <w:jc w:val="center"/>
            </w:pPr>
            <w:r>
              <w:t>2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A22" w:rsidRDefault="004B3ADA" w:rsidP="001938E8">
            <w:pPr>
              <w:rPr>
                <w:b/>
                <w:color w:val="000000" w:themeColor="text1"/>
                <w:lang w:val="en-US"/>
              </w:rPr>
            </w:pPr>
            <w:proofErr w:type="gramStart"/>
            <w:r w:rsidRPr="00A73A09">
              <w:rPr>
                <w:b/>
                <w:color w:val="000000" w:themeColor="text1"/>
              </w:rPr>
              <w:t>Всего</w:t>
            </w:r>
            <w:r>
              <w:rPr>
                <w:b/>
                <w:color w:val="000000" w:themeColor="text1"/>
                <w:lang w:val="en-US"/>
              </w:rPr>
              <w:t xml:space="preserve"> :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681DE8" w:rsidP="001938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147A22" w:rsidRDefault="004B3ADA" w:rsidP="001938E8">
            <w:pPr>
              <w:rPr>
                <w:b/>
                <w:lang w:val="en-US"/>
              </w:rPr>
            </w:pPr>
            <w:proofErr w:type="gramStart"/>
            <w:r w:rsidRPr="00A73A09"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:</w:t>
            </w:r>
            <w:proofErr w:type="gramEnd"/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A" w:rsidRPr="00A73A09" w:rsidRDefault="004B3ADA" w:rsidP="001938E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4B3ADA" w:rsidTr="00681DE8">
        <w:trPr>
          <w:jc w:val="center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970ECA" w:rsidRDefault="004B3ADA" w:rsidP="001938E8">
            <w:pPr>
              <w:rPr>
                <w:b/>
                <w:sz w:val="20"/>
                <w:szCs w:val="20"/>
              </w:rPr>
            </w:pPr>
            <w:r w:rsidRPr="00970ECA">
              <w:rPr>
                <w:b/>
                <w:sz w:val="20"/>
                <w:szCs w:val="20"/>
              </w:rPr>
              <w:t>Предельно допустимая аудиторная</w:t>
            </w:r>
          </w:p>
          <w:p w:rsidR="004B3ADA" w:rsidRPr="00A73A09" w:rsidRDefault="004B3ADA" w:rsidP="001938E8">
            <w:pPr>
              <w:rPr>
                <w:b/>
              </w:rPr>
            </w:pPr>
            <w:r w:rsidRPr="00970ECA">
              <w:rPr>
                <w:b/>
                <w:sz w:val="20"/>
                <w:szCs w:val="20"/>
              </w:rPr>
              <w:t xml:space="preserve"> учебная нагрузка при 6-дневной учебной неделе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A" w:rsidRPr="00A73A09" w:rsidRDefault="004B3ADA" w:rsidP="001938E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4B3ADA" w:rsidRDefault="004B3ADA" w:rsidP="004B3ADA">
      <w:pPr>
        <w:pStyle w:val="af6"/>
        <w:jc w:val="right"/>
      </w:pPr>
      <w:r w:rsidRPr="00D2517F">
        <w:t>Зам.</w:t>
      </w:r>
      <w:r>
        <w:t xml:space="preserve"> </w:t>
      </w:r>
      <w:r w:rsidRPr="00D2517F">
        <w:t>директора МБОУ СОШ № 12</w:t>
      </w:r>
      <w:r w:rsidRPr="00D2517F">
        <w:tab/>
        <w:t xml:space="preserve">                             /</w:t>
      </w:r>
      <w:proofErr w:type="spellStart"/>
      <w:r w:rsidRPr="00D2517F">
        <w:t>И.И.Солоха</w:t>
      </w:r>
      <w:proofErr w:type="spellEnd"/>
      <w:r w:rsidRPr="00D2517F">
        <w:t xml:space="preserve"> /    98-2-47</w:t>
      </w:r>
    </w:p>
    <w:p w:rsidR="004B3ADA" w:rsidRDefault="004B3ADA" w:rsidP="004B3ADA">
      <w:pPr>
        <w:pStyle w:val="af6"/>
      </w:pPr>
    </w:p>
    <w:p w:rsidR="00C55E3F" w:rsidRDefault="00743D82" w:rsidP="00747916">
      <w:r>
        <w:t xml:space="preserve">                            </w:t>
      </w:r>
      <w:r w:rsidR="004B3ADA">
        <w:t xml:space="preserve">                                                                                                                    </w:t>
      </w:r>
    </w:p>
    <w:sectPr w:rsidR="00C55E3F" w:rsidSect="00BF18B6">
      <w:headerReference w:type="default" r:id="rId8"/>
      <w:footerReference w:type="first" r:id="rId9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A7" w:rsidRDefault="00A263A7" w:rsidP="00496BB9">
      <w:r>
        <w:separator/>
      </w:r>
    </w:p>
  </w:endnote>
  <w:endnote w:type="continuationSeparator" w:id="0">
    <w:p w:rsidR="00A263A7" w:rsidRDefault="00A263A7" w:rsidP="0049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38408"/>
      <w:docPartObj>
        <w:docPartGallery w:val="Page Numbers (Bottom of Page)"/>
        <w:docPartUnique/>
      </w:docPartObj>
    </w:sdtPr>
    <w:sdtEndPr/>
    <w:sdtContent>
      <w:p w:rsidR="00A263A7" w:rsidRDefault="00A263A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3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3A7" w:rsidRDefault="00A263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A7" w:rsidRDefault="00A263A7" w:rsidP="00496BB9">
      <w:r>
        <w:separator/>
      </w:r>
    </w:p>
  </w:footnote>
  <w:footnote w:type="continuationSeparator" w:id="0">
    <w:p w:rsidR="00A263A7" w:rsidRDefault="00A263A7" w:rsidP="0049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A7" w:rsidRDefault="00A263A7" w:rsidP="00BF18B6">
    <w:pPr>
      <w:pStyle w:val="aa"/>
    </w:pPr>
  </w:p>
  <w:p w:rsidR="00A263A7" w:rsidRDefault="00A263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474A"/>
    <w:multiLevelType w:val="hybridMultilevel"/>
    <w:tmpl w:val="21E0E712"/>
    <w:lvl w:ilvl="0" w:tplc="FF8EA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2ACA"/>
    <w:multiLevelType w:val="hybridMultilevel"/>
    <w:tmpl w:val="C316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09BE"/>
    <w:multiLevelType w:val="hybridMultilevel"/>
    <w:tmpl w:val="C316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91938"/>
    <w:multiLevelType w:val="hybridMultilevel"/>
    <w:tmpl w:val="70862F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2A746254"/>
    <w:multiLevelType w:val="hybridMultilevel"/>
    <w:tmpl w:val="319E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70086"/>
    <w:multiLevelType w:val="hybridMultilevel"/>
    <w:tmpl w:val="03DEA266"/>
    <w:lvl w:ilvl="0" w:tplc="FF8EA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EE27C7"/>
    <w:multiLevelType w:val="hybridMultilevel"/>
    <w:tmpl w:val="C316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44D27"/>
    <w:multiLevelType w:val="hybridMultilevel"/>
    <w:tmpl w:val="78DE3F2C"/>
    <w:lvl w:ilvl="0" w:tplc="FF8EA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190"/>
    <w:rsid w:val="00011973"/>
    <w:rsid w:val="00011E5C"/>
    <w:rsid w:val="00015865"/>
    <w:rsid w:val="0001736F"/>
    <w:rsid w:val="00020707"/>
    <w:rsid w:val="00022D73"/>
    <w:rsid w:val="00023B43"/>
    <w:rsid w:val="000309D4"/>
    <w:rsid w:val="00032D53"/>
    <w:rsid w:val="00036435"/>
    <w:rsid w:val="00037E7A"/>
    <w:rsid w:val="000433A1"/>
    <w:rsid w:val="000450D6"/>
    <w:rsid w:val="000456E3"/>
    <w:rsid w:val="00055698"/>
    <w:rsid w:val="00060BDE"/>
    <w:rsid w:val="00062582"/>
    <w:rsid w:val="00062DDF"/>
    <w:rsid w:val="00072DB4"/>
    <w:rsid w:val="0007496D"/>
    <w:rsid w:val="000825C3"/>
    <w:rsid w:val="00083B7E"/>
    <w:rsid w:val="00083ED1"/>
    <w:rsid w:val="00087D09"/>
    <w:rsid w:val="0009668D"/>
    <w:rsid w:val="000A10D8"/>
    <w:rsid w:val="000A725E"/>
    <w:rsid w:val="000B299E"/>
    <w:rsid w:val="000D07E6"/>
    <w:rsid w:val="000E19C6"/>
    <w:rsid w:val="000E6886"/>
    <w:rsid w:val="000E70FC"/>
    <w:rsid w:val="000F132D"/>
    <w:rsid w:val="000F1BB9"/>
    <w:rsid w:val="000F6166"/>
    <w:rsid w:val="0010078C"/>
    <w:rsid w:val="00101CAE"/>
    <w:rsid w:val="00101F10"/>
    <w:rsid w:val="00103049"/>
    <w:rsid w:val="001032A1"/>
    <w:rsid w:val="00107285"/>
    <w:rsid w:val="0013138D"/>
    <w:rsid w:val="00132C6F"/>
    <w:rsid w:val="00135773"/>
    <w:rsid w:val="00145187"/>
    <w:rsid w:val="0014552C"/>
    <w:rsid w:val="001504B1"/>
    <w:rsid w:val="00155190"/>
    <w:rsid w:val="00163331"/>
    <w:rsid w:val="00173A01"/>
    <w:rsid w:val="00183605"/>
    <w:rsid w:val="001855CD"/>
    <w:rsid w:val="00192391"/>
    <w:rsid w:val="001938E8"/>
    <w:rsid w:val="001972B1"/>
    <w:rsid w:val="001A2690"/>
    <w:rsid w:val="001C48EE"/>
    <w:rsid w:val="001D0AB4"/>
    <w:rsid w:val="001D18EF"/>
    <w:rsid w:val="001E2757"/>
    <w:rsid w:val="001E5833"/>
    <w:rsid w:val="001E58A8"/>
    <w:rsid w:val="001E5AA6"/>
    <w:rsid w:val="001E5AEC"/>
    <w:rsid w:val="001F03A0"/>
    <w:rsid w:val="001F40BA"/>
    <w:rsid w:val="001F6D1F"/>
    <w:rsid w:val="00204C0B"/>
    <w:rsid w:val="00207C19"/>
    <w:rsid w:val="00212453"/>
    <w:rsid w:val="0021455B"/>
    <w:rsid w:val="002145C2"/>
    <w:rsid w:val="00215FF6"/>
    <w:rsid w:val="002175B4"/>
    <w:rsid w:val="002207A1"/>
    <w:rsid w:val="0022278D"/>
    <w:rsid w:val="002265DA"/>
    <w:rsid w:val="00227D9A"/>
    <w:rsid w:val="002473E9"/>
    <w:rsid w:val="00250CDD"/>
    <w:rsid w:val="00260CBE"/>
    <w:rsid w:val="00263FA7"/>
    <w:rsid w:val="002652DC"/>
    <w:rsid w:val="002741CE"/>
    <w:rsid w:val="00276054"/>
    <w:rsid w:val="00276957"/>
    <w:rsid w:val="00277172"/>
    <w:rsid w:val="00286560"/>
    <w:rsid w:val="00293F20"/>
    <w:rsid w:val="00297544"/>
    <w:rsid w:val="002A4BB5"/>
    <w:rsid w:val="002E5B35"/>
    <w:rsid w:val="002E7608"/>
    <w:rsid w:val="002F1BD3"/>
    <w:rsid w:val="002F31F7"/>
    <w:rsid w:val="002F38D2"/>
    <w:rsid w:val="002F59BA"/>
    <w:rsid w:val="00302082"/>
    <w:rsid w:val="003034D3"/>
    <w:rsid w:val="00305562"/>
    <w:rsid w:val="00307A08"/>
    <w:rsid w:val="003210DB"/>
    <w:rsid w:val="00321B2C"/>
    <w:rsid w:val="00324818"/>
    <w:rsid w:val="00336E53"/>
    <w:rsid w:val="00357977"/>
    <w:rsid w:val="00363F22"/>
    <w:rsid w:val="00366FE6"/>
    <w:rsid w:val="00374BC2"/>
    <w:rsid w:val="00395D05"/>
    <w:rsid w:val="003A1D2A"/>
    <w:rsid w:val="003A2D1D"/>
    <w:rsid w:val="003A3168"/>
    <w:rsid w:val="003A6CE0"/>
    <w:rsid w:val="003B096E"/>
    <w:rsid w:val="003B0B1E"/>
    <w:rsid w:val="003C0A99"/>
    <w:rsid w:val="003C1B61"/>
    <w:rsid w:val="003C3507"/>
    <w:rsid w:val="003E7020"/>
    <w:rsid w:val="003F1D96"/>
    <w:rsid w:val="00400402"/>
    <w:rsid w:val="00405E9C"/>
    <w:rsid w:val="0040789B"/>
    <w:rsid w:val="004111BA"/>
    <w:rsid w:val="004158AC"/>
    <w:rsid w:val="00416500"/>
    <w:rsid w:val="00430BC1"/>
    <w:rsid w:val="004376F4"/>
    <w:rsid w:val="00442792"/>
    <w:rsid w:val="00460B76"/>
    <w:rsid w:val="00463F35"/>
    <w:rsid w:val="00464270"/>
    <w:rsid w:val="004661D4"/>
    <w:rsid w:val="0046635B"/>
    <w:rsid w:val="00471C3B"/>
    <w:rsid w:val="004729E7"/>
    <w:rsid w:val="00480E0A"/>
    <w:rsid w:val="00484174"/>
    <w:rsid w:val="0048533B"/>
    <w:rsid w:val="0049091D"/>
    <w:rsid w:val="00496BB9"/>
    <w:rsid w:val="00496E83"/>
    <w:rsid w:val="004A3F50"/>
    <w:rsid w:val="004A681E"/>
    <w:rsid w:val="004B3092"/>
    <w:rsid w:val="004B35EA"/>
    <w:rsid w:val="004B3ADA"/>
    <w:rsid w:val="004C2D3C"/>
    <w:rsid w:val="004C6C15"/>
    <w:rsid w:val="004D2E78"/>
    <w:rsid w:val="004D311B"/>
    <w:rsid w:val="004E1843"/>
    <w:rsid w:val="004E2918"/>
    <w:rsid w:val="004F088D"/>
    <w:rsid w:val="00503B72"/>
    <w:rsid w:val="00511FD2"/>
    <w:rsid w:val="00520301"/>
    <w:rsid w:val="00524322"/>
    <w:rsid w:val="0053248D"/>
    <w:rsid w:val="005431FF"/>
    <w:rsid w:val="00544A9C"/>
    <w:rsid w:val="005453A7"/>
    <w:rsid w:val="0054577F"/>
    <w:rsid w:val="005478BF"/>
    <w:rsid w:val="00556DE6"/>
    <w:rsid w:val="00557011"/>
    <w:rsid w:val="0056144B"/>
    <w:rsid w:val="00566BB0"/>
    <w:rsid w:val="00571542"/>
    <w:rsid w:val="0057593A"/>
    <w:rsid w:val="005771FE"/>
    <w:rsid w:val="00582471"/>
    <w:rsid w:val="00582B4C"/>
    <w:rsid w:val="00583362"/>
    <w:rsid w:val="00583EDA"/>
    <w:rsid w:val="0058492F"/>
    <w:rsid w:val="005854DE"/>
    <w:rsid w:val="00585C60"/>
    <w:rsid w:val="005876F1"/>
    <w:rsid w:val="00592B33"/>
    <w:rsid w:val="00593C13"/>
    <w:rsid w:val="005B09D7"/>
    <w:rsid w:val="005B3B61"/>
    <w:rsid w:val="005B6BD9"/>
    <w:rsid w:val="005B79E7"/>
    <w:rsid w:val="005C5D75"/>
    <w:rsid w:val="005D5931"/>
    <w:rsid w:val="005D6B7A"/>
    <w:rsid w:val="005E6C87"/>
    <w:rsid w:val="005E6D69"/>
    <w:rsid w:val="005F24DF"/>
    <w:rsid w:val="005F2F25"/>
    <w:rsid w:val="005F4DED"/>
    <w:rsid w:val="00600E3A"/>
    <w:rsid w:val="006047B8"/>
    <w:rsid w:val="00605803"/>
    <w:rsid w:val="00612811"/>
    <w:rsid w:val="00613646"/>
    <w:rsid w:val="00617E57"/>
    <w:rsid w:val="00631885"/>
    <w:rsid w:val="00634BA0"/>
    <w:rsid w:val="006368FB"/>
    <w:rsid w:val="006432C8"/>
    <w:rsid w:val="0064363A"/>
    <w:rsid w:val="00644EA1"/>
    <w:rsid w:val="00646D56"/>
    <w:rsid w:val="00657497"/>
    <w:rsid w:val="006614C3"/>
    <w:rsid w:val="00670F53"/>
    <w:rsid w:val="00671F53"/>
    <w:rsid w:val="00681DE8"/>
    <w:rsid w:val="00693469"/>
    <w:rsid w:val="00693702"/>
    <w:rsid w:val="006A11F5"/>
    <w:rsid w:val="006B4EAA"/>
    <w:rsid w:val="006C590D"/>
    <w:rsid w:val="006C5A2C"/>
    <w:rsid w:val="006D2091"/>
    <w:rsid w:val="006D56ED"/>
    <w:rsid w:val="006E108D"/>
    <w:rsid w:val="006E39F5"/>
    <w:rsid w:val="006E64C9"/>
    <w:rsid w:val="006F1EDB"/>
    <w:rsid w:val="006F7AC3"/>
    <w:rsid w:val="00710BDD"/>
    <w:rsid w:val="00711206"/>
    <w:rsid w:val="00716995"/>
    <w:rsid w:val="00730821"/>
    <w:rsid w:val="007321DC"/>
    <w:rsid w:val="00736A35"/>
    <w:rsid w:val="00741729"/>
    <w:rsid w:val="00743D82"/>
    <w:rsid w:val="00747916"/>
    <w:rsid w:val="00751F4A"/>
    <w:rsid w:val="00754C36"/>
    <w:rsid w:val="00763171"/>
    <w:rsid w:val="00766A94"/>
    <w:rsid w:val="007742D9"/>
    <w:rsid w:val="00785C42"/>
    <w:rsid w:val="007877B1"/>
    <w:rsid w:val="0079160E"/>
    <w:rsid w:val="007962E2"/>
    <w:rsid w:val="00797ACF"/>
    <w:rsid w:val="007A35E0"/>
    <w:rsid w:val="007A4AA7"/>
    <w:rsid w:val="007A7626"/>
    <w:rsid w:val="007B3C29"/>
    <w:rsid w:val="007B563F"/>
    <w:rsid w:val="00816960"/>
    <w:rsid w:val="00817DEE"/>
    <w:rsid w:val="00822CDE"/>
    <w:rsid w:val="00825C4A"/>
    <w:rsid w:val="00827E19"/>
    <w:rsid w:val="008372B4"/>
    <w:rsid w:val="00840567"/>
    <w:rsid w:val="0084586D"/>
    <w:rsid w:val="00846C7E"/>
    <w:rsid w:val="00852AAA"/>
    <w:rsid w:val="00856500"/>
    <w:rsid w:val="00864158"/>
    <w:rsid w:val="008737A2"/>
    <w:rsid w:val="008760AD"/>
    <w:rsid w:val="00881ACC"/>
    <w:rsid w:val="00883610"/>
    <w:rsid w:val="0088629A"/>
    <w:rsid w:val="00890569"/>
    <w:rsid w:val="008907DA"/>
    <w:rsid w:val="008926F3"/>
    <w:rsid w:val="008B3179"/>
    <w:rsid w:val="008B5FF1"/>
    <w:rsid w:val="008B7438"/>
    <w:rsid w:val="008C0029"/>
    <w:rsid w:val="008D132A"/>
    <w:rsid w:val="008D16B5"/>
    <w:rsid w:val="008E3D3C"/>
    <w:rsid w:val="008E6AC6"/>
    <w:rsid w:val="008E7035"/>
    <w:rsid w:val="0090054E"/>
    <w:rsid w:val="00900E04"/>
    <w:rsid w:val="0090472C"/>
    <w:rsid w:val="00904F1E"/>
    <w:rsid w:val="00904FED"/>
    <w:rsid w:val="009119A9"/>
    <w:rsid w:val="00962C00"/>
    <w:rsid w:val="0097146F"/>
    <w:rsid w:val="00974074"/>
    <w:rsid w:val="009775EF"/>
    <w:rsid w:val="00981B61"/>
    <w:rsid w:val="00982943"/>
    <w:rsid w:val="009858EC"/>
    <w:rsid w:val="009904DA"/>
    <w:rsid w:val="00993C40"/>
    <w:rsid w:val="009979F1"/>
    <w:rsid w:val="009A7644"/>
    <w:rsid w:val="009B0932"/>
    <w:rsid w:val="009B0C6D"/>
    <w:rsid w:val="009B15E3"/>
    <w:rsid w:val="009B23EE"/>
    <w:rsid w:val="009B53D8"/>
    <w:rsid w:val="009C0808"/>
    <w:rsid w:val="009C4B13"/>
    <w:rsid w:val="009C4DC3"/>
    <w:rsid w:val="009C5DB2"/>
    <w:rsid w:val="009E1F7A"/>
    <w:rsid w:val="009E77C6"/>
    <w:rsid w:val="009F02C7"/>
    <w:rsid w:val="009F153C"/>
    <w:rsid w:val="009F3B23"/>
    <w:rsid w:val="00A00D95"/>
    <w:rsid w:val="00A07654"/>
    <w:rsid w:val="00A11820"/>
    <w:rsid w:val="00A263A7"/>
    <w:rsid w:val="00A33FF0"/>
    <w:rsid w:val="00A35881"/>
    <w:rsid w:val="00A36150"/>
    <w:rsid w:val="00A51B88"/>
    <w:rsid w:val="00A60045"/>
    <w:rsid w:val="00A609E5"/>
    <w:rsid w:val="00A61D18"/>
    <w:rsid w:val="00A63BF1"/>
    <w:rsid w:val="00A748B6"/>
    <w:rsid w:val="00A75FEF"/>
    <w:rsid w:val="00A85310"/>
    <w:rsid w:val="00A918FB"/>
    <w:rsid w:val="00A9306C"/>
    <w:rsid w:val="00A94E04"/>
    <w:rsid w:val="00AA0A7B"/>
    <w:rsid w:val="00AB24BD"/>
    <w:rsid w:val="00AB3F60"/>
    <w:rsid w:val="00AB47DD"/>
    <w:rsid w:val="00AC4D37"/>
    <w:rsid w:val="00AD2D81"/>
    <w:rsid w:val="00AD60CE"/>
    <w:rsid w:val="00AD72AB"/>
    <w:rsid w:val="00AE1E17"/>
    <w:rsid w:val="00AE1FAA"/>
    <w:rsid w:val="00AF0D8B"/>
    <w:rsid w:val="00AF16E4"/>
    <w:rsid w:val="00AF7581"/>
    <w:rsid w:val="00B06D83"/>
    <w:rsid w:val="00B070A5"/>
    <w:rsid w:val="00B13691"/>
    <w:rsid w:val="00B159C0"/>
    <w:rsid w:val="00B1688F"/>
    <w:rsid w:val="00B21097"/>
    <w:rsid w:val="00B22A72"/>
    <w:rsid w:val="00B257F6"/>
    <w:rsid w:val="00B26DFD"/>
    <w:rsid w:val="00B335B8"/>
    <w:rsid w:val="00B34725"/>
    <w:rsid w:val="00B37CC3"/>
    <w:rsid w:val="00B41C6F"/>
    <w:rsid w:val="00B4438F"/>
    <w:rsid w:val="00B5046F"/>
    <w:rsid w:val="00B61433"/>
    <w:rsid w:val="00B620F5"/>
    <w:rsid w:val="00B655F9"/>
    <w:rsid w:val="00B81D6D"/>
    <w:rsid w:val="00B9501C"/>
    <w:rsid w:val="00B97483"/>
    <w:rsid w:val="00BA15E0"/>
    <w:rsid w:val="00BA3C6A"/>
    <w:rsid w:val="00BA7CA9"/>
    <w:rsid w:val="00BB46FB"/>
    <w:rsid w:val="00BC02D8"/>
    <w:rsid w:val="00BC4D3C"/>
    <w:rsid w:val="00BD3877"/>
    <w:rsid w:val="00BE2BE8"/>
    <w:rsid w:val="00BE3D7D"/>
    <w:rsid w:val="00BE6355"/>
    <w:rsid w:val="00BE7F82"/>
    <w:rsid w:val="00BF18B6"/>
    <w:rsid w:val="00BF1C78"/>
    <w:rsid w:val="00BF31A1"/>
    <w:rsid w:val="00BF57E4"/>
    <w:rsid w:val="00BF68A3"/>
    <w:rsid w:val="00C00D14"/>
    <w:rsid w:val="00C062F5"/>
    <w:rsid w:val="00C06B92"/>
    <w:rsid w:val="00C13818"/>
    <w:rsid w:val="00C16721"/>
    <w:rsid w:val="00C26780"/>
    <w:rsid w:val="00C27174"/>
    <w:rsid w:val="00C5165D"/>
    <w:rsid w:val="00C53EE1"/>
    <w:rsid w:val="00C54070"/>
    <w:rsid w:val="00C55E3F"/>
    <w:rsid w:val="00C66412"/>
    <w:rsid w:val="00C710E3"/>
    <w:rsid w:val="00C710ED"/>
    <w:rsid w:val="00C75A27"/>
    <w:rsid w:val="00C85555"/>
    <w:rsid w:val="00C86BE3"/>
    <w:rsid w:val="00CA6C7A"/>
    <w:rsid w:val="00CA78D8"/>
    <w:rsid w:val="00CA7C45"/>
    <w:rsid w:val="00CB6046"/>
    <w:rsid w:val="00CB7C6A"/>
    <w:rsid w:val="00CC466E"/>
    <w:rsid w:val="00CC5C2A"/>
    <w:rsid w:val="00CC6A03"/>
    <w:rsid w:val="00CD6660"/>
    <w:rsid w:val="00CE1E99"/>
    <w:rsid w:val="00CE7208"/>
    <w:rsid w:val="00CE79ED"/>
    <w:rsid w:val="00CF3572"/>
    <w:rsid w:val="00CF3D58"/>
    <w:rsid w:val="00CF4BE7"/>
    <w:rsid w:val="00D16E97"/>
    <w:rsid w:val="00D17F76"/>
    <w:rsid w:val="00D2090D"/>
    <w:rsid w:val="00D25662"/>
    <w:rsid w:val="00D26536"/>
    <w:rsid w:val="00D30DFD"/>
    <w:rsid w:val="00D36020"/>
    <w:rsid w:val="00D372F1"/>
    <w:rsid w:val="00D4008C"/>
    <w:rsid w:val="00D43942"/>
    <w:rsid w:val="00D529CF"/>
    <w:rsid w:val="00D56021"/>
    <w:rsid w:val="00D6480F"/>
    <w:rsid w:val="00D70DE2"/>
    <w:rsid w:val="00D7134F"/>
    <w:rsid w:val="00D82D72"/>
    <w:rsid w:val="00DB1252"/>
    <w:rsid w:val="00DB2DAC"/>
    <w:rsid w:val="00DB4360"/>
    <w:rsid w:val="00DB45BF"/>
    <w:rsid w:val="00DB6F77"/>
    <w:rsid w:val="00DC010D"/>
    <w:rsid w:val="00DC4148"/>
    <w:rsid w:val="00DD10C0"/>
    <w:rsid w:val="00DD2E41"/>
    <w:rsid w:val="00DD5282"/>
    <w:rsid w:val="00DD5CC9"/>
    <w:rsid w:val="00DE6226"/>
    <w:rsid w:val="00DE62C1"/>
    <w:rsid w:val="00DF2175"/>
    <w:rsid w:val="00DF2488"/>
    <w:rsid w:val="00DF65FB"/>
    <w:rsid w:val="00E012CD"/>
    <w:rsid w:val="00E10AAB"/>
    <w:rsid w:val="00E125AB"/>
    <w:rsid w:val="00E15B25"/>
    <w:rsid w:val="00E161E1"/>
    <w:rsid w:val="00E22FFB"/>
    <w:rsid w:val="00E2374D"/>
    <w:rsid w:val="00E24E38"/>
    <w:rsid w:val="00E36C2E"/>
    <w:rsid w:val="00E478CD"/>
    <w:rsid w:val="00E54A48"/>
    <w:rsid w:val="00E57C4E"/>
    <w:rsid w:val="00E6325F"/>
    <w:rsid w:val="00E659DD"/>
    <w:rsid w:val="00E74840"/>
    <w:rsid w:val="00E75785"/>
    <w:rsid w:val="00E833DC"/>
    <w:rsid w:val="00E905E3"/>
    <w:rsid w:val="00E979A6"/>
    <w:rsid w:val="00EA490A"/>
    <w:rsid w:val="00EA6081"/>
    <w:rsid w:val="00EB058C"/>
    <w:rsid w:val="00EB46F9"/>
    <w:rsid w:val="00EB6118"/>
    <w:rsid w:val="00EC0C96"/>
    <w:rsid w:val="00EC1409"/>
    <w:rsid w:val="00EC4E2E"/>
    <w:rsid w:val="00ED0C54"/>
    <w:rsid w:val="00ED1807"/>
    <w:rsid w:val="00ED3AD2"/>
    <w:rsid w:val="00EE14BD"/>
    <w:rsid w:val="00EE38B7"/>
    <w:rsid w:val="00EE5ACD"/>
    <w:rsid w:val="00EF119A"/>
    <w:rsid w:val="00EF1F81"/>
    <w:rsid w:val="00EF51A4"/>
    <w:rsid w:val="00EF6DAC"/>
    <w:rsid w:val="00F01C40"/>
    <w:rsid w:val="00F12D6A"/>
    <w:rsid w:val="00F16183"/>
    <w:rsid w:val="00F2205A"/>
    <w:rsid w:val="00F40158"/>
    <w:rsid w:val="00F41B8D"/>
    <w:rsid w:val="00F466E2"/>
    <w:rsid w:val="00F51F41"/>
    <w:rsid w:val="00F713A8"/>
    <w:rsid w:val="00F71DFF"/>
    <w:rsid w:val="00F73E71"/>
    <w:rsid w:val="00F7661A"/>
    <w:rsid w:val="00F8201F"/>
    <w:rsid w:val="00FA1EDE"/>
    <w:rsid w:val="00FA4FD5"/>
    <w:rsid w:val="00FB0405"/>
    <w:rsid w:val="00FB2AD0"/>
    <w:rsid w:val="00FB5367"/>
    <w:rsid w:val="00FB5BD0"/>
    <w:rsid w:val="00FB5D4C"/>
    <w:rsid w:val="00FC2626"/>
    <w:rsid w:val="00FD407C"/>
    <w:rsid w:val="00FD4BDB"/>
    <w:rsid w:val="00FD760D"/>
    <w:rsid w:val="00FE1EAC"/>
    <w:rsid w:val="00FE71A4"/>
    <w:rsid w:val="00FF008D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docId w15:val="{05386B53-7121-4D2F-BA1F-B8C1BD6A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C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E833DC"/>
    <w:pPr>
      <w:keepNext/>
      <w:tabs>
        <w:tab w:val="left" w:pos="3585"/>
      </w:tabs>
      <w:jc w:val="center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1551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E5AEC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B563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9E77C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8B743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E77C6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496BB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496BB9"/>
    <w:rPr>
      <w:rFonts w:cs="Times New Roman"/>
    </w:rPr>
  </w:style>
  <w:style w:type="character" w:styleId="a9">
    <w:name w:val="footnote reference"/>
    <w:basedOn w:val="a0"/>
    <w:uiPriority w:val="99"/>
    <w:semiHidden/>
    <w:rsid w:val="00496BB9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6128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1281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128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12811"/>
    <w:rPr>
      <w:rFonts w:cs="Times New Roman"/>
      <w:sz w:val="24"/>
      <w:szCs w:val="24"/>
    </w:rPr>
  </w:style>
  <w:style w:type="paragraph" w:customStyle="1" w:styleId="ae">
    <w:name w:val="МОН"/>
    <w:basedOn w:val="a"/>
    <w:uiPriority w:val="99"/>
    <w:rsid w:val="000A725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4">
    <w:name w:val="Знак Знак4"/>
    <w:basedOn w:val="a0"/>
    <w:uiPriority w:val="99"/>
    <w:semiHidden/>
    <w:locked/>
    <w:rsid w:val="00A00D95"/>
    <w:rPr>
      <w:rFonts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2F38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F38D2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1"/>
    <w:basedOn w:val="a0"/>
    <w:rsid w:val="00C13818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35881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276054"/>
  </w:style>
  <w:style w:type="table" w:styleId="1-2">
    <w:name w:val="Medium Grid 1 Accent 2"/>
    <w:basedOn w:val="a1"/>
    <w:uiPriority w:val="67"/>
    <w:rsid w:val="00C27174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C27174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Zag11">
    <w:name w:val="Zag_11"/>
    <w:rsid w:val="009B53D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B53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Emphasis"/>
    <w:basedOn w:val="a0"/>
    <w:qFormat/>
    <w:locked/>
    <w:rsid w:val="00856500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01197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833DC"/>
    <w:rPr>
      <w:i/>
      <w:iCs/>
      <w:sz w:val="28"/>
      <w:szCs w:val="24"/>
    </w:rPr>
  </w:style>
  <w:style w:type="paragraph" w:customStyle="1" w:styleId="ConsCell">
    <w:name w:val="ConsCell"/>
    <w:rsid w:val="00E833D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4E291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E2918"/>
    <w:rPr>
      <w:sz w:val="24"/>
      <w:szCs w:val="24"/>
    </w:rPr>
  </w:style>
  <w:style w:type="paragraph" w:styleId="af6">
    <w:name w:val="No Spacing"/>
    <w:uiPriority w:val="1"/>
    <w:qFormat/>
    <w:rsid w:val="004B3AD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8418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51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5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1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9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88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90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15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26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5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568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863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622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38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70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798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5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24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0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07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854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6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02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736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6946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8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178B-30F7-46C7-826D-2EAE9CD2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13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муниципальных органов управления образованием представить в отдел общего среднего образования до 18 августа проекты учебных планов общеобразовательных учреждений, открывающих в текущем учебном году 10-11 профильные классы</vt:lpstr>
    </vt:vector>
  </TitlesOfParts>
  <Company>des</Company>
  <LinksUpToDate>false</LinksUpToDate>
  <CharactersWithSpaces>25346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муниципальных органов управления образованием представить в отдел общего среднего образования до 18 августа проекты учебных планов общеобразовательных учреждений, открывающих в текущем учебном году 10-11 профильные классы</dc:title>
  <dc:creator>Шлык</dc:creator>
  <cp:lastModifiedBy>Пользователь</cp:lastModifiedBy>
  <cp:revision>70</cp:revision>
  <cp:lastPrinted>2002-01-24T20:10:00Z</cp:lastPrinted>
  <dcterms:created xsi:type="dcterms:W3CDTF">2014-09-05T06:26:00Z</dcterms:created>
  <dcterms:modified xsi:type="dcterms:W3CDTF">2002-01-24T20:37:00Z</dcterms:modified>
</cp:coreProperties>
</file>